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DF" w:rsidRPr="00AB0C43" w:rsidRDefault="007E5FDF" w:rsidP="007E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 образовательное учреждение</w:t>
      </w:r>
    </w:p>
    <w:p w:rsidR="007E5FDF" w:rsidRPr="00AB0C43" w:rsidRDefault="007E5FDF" w:rsidP="007E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Зотинская средняя общеобразовательная школа </w:t>
      </w:r>
    </w:p>
    <w:p w:rsidR="007E5FDF" w:rsidRPr="00AB0C43" w:rsidRDefault="007E5FDF" w:rsidP="007E5FD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7E5FDF" w:rsidRPr="00AB0C43" w:rsidTr="00D971A1">
        <w:tc>
          <w:tcPr>
            <w:tcW w:w="5117" w:type="dxa"/>
            <w:shd w:val="clear" w:color="auto" w:fill="auto"/>
          </w:tcPr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Руководитель МО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___________/                            /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Протокол № ___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«____»_________2013 г.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7" w:type="dxa"/>
            <w:shd w:val="clear" w:color="auto" w:fill="auto"/>
          </w:tcPr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Заместитель директора по УВР 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 /Дудина О.А./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«____»____________2013 г.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8" w:type="dxa"/>
            <w:shd w:val="clear" w:color="auto" w:fill="auto"/>
          </w:tcPr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>«Утверждаю»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Директор МОУ «Зотинская СОШ»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______________/Трещалов  М.Е./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Приказ № ___ от «___»____2013 г.</w:t>
            </w:r>
          </w:p>
          <w:p w:rsidR="007E5FDF" w:rsidRPr="00AB0C43" w:rsidRDefault="007E5FDF" w:rsidP="00D97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7E5FDF" w:rsidRPr="00AB0C43" w:rsidRDefault="007E5FDF" w:rsidP="007E5FD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7E5FDF" w:rsidRPr="00AB0C43" w:rsidRDefault="007E5FDF" w:rsidP="007E5FD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E5FDF" w:rsidRPr="00AB0C43" w:rsidRDefault="007E5FDF" w:rsidP="007E5FD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E5FDF" w:rsidRPr="00AB0C43" w:rsidRDefault="007E5FDF" w:rsidP="007E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программа </w:t>
      </w:r>
    </w:p>
    <w:p w:rsidR="007E5FDF" w:rsidRPr="00AB0C43" w:rsidRDefault="007E5FDF" w:rsidP="007E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математике </w:t>
      </w: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</w:p>
    <w:p w:rsidR="007E5FDF" w:rsidRPr="00AB0C43" w:rsidRDefault="007E5FDF" w:rsidP="007E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 класс</w:t>
      </w:r>
    </w:p>
    <w:p w:rsidR="007E5FDF" w:rsidRPr="00AB0C43" w:rsidRDefault="007E5FDF" w:rsidP="007E5FDF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Учителя начальных классов </w:t>
      </w:r>
    </w:p>
    <w:p w:rsidR="007E5FDF" w:rsidRPr="00AB0C43" w:rsidRDefault="007E5FDF" w:rsidP="007E5FDF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Гайнанова</w:t>
      </w:r>
      <w:proofErr w:type="spellEnd"/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Александра Александровича</w:t>
      </w:r>
    </w:p>
    <w:p w:rsidR="007E5FDF" w:rsidRPr="00AB0C43" w:rsidRDefault="007E5FDF" w:rsidP="007E5FD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                                             </w:t>
      </w:r>
    </w:p>
    <w:p w:rsidR="007E5FDF" w:rsidRPr="00AB0C43" w:rsidRDefault="007E5FDF" w:rsidP="007E5FD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7E5FDF" w:rsidRPr="00AB0C43" w:rsidRDefault="007E5FDF" w:rsidP="007E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2013- 2014 учебный год.</w:t>
      </w:r>
    </w:p>
    <w:p w:rsidR="007E5FDF" w:rsidRPr="00AB0C43" w:rsidRDefault="007E5FDF" w:rsidP="007E5F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7E5FDF" w:rsidRDefault="007E5FDF" w:rsidP="007E5F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7E5FDF" w:rsidRPr="00AB0C43" w:rsidRDefault="007E5FDF" w:rsidP="007E5F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1700"/>
      </w:tblGrid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1.Роль и место данной дисциплины в образовательном процессе.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shd w:val="clear" w:color="auto" w:fill="FFFFFF"/>
              <w:spacing w:after="0" w:line="360" w:lineRule="auto"/>
              <w:ind w:left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начальной школе изучение математики имеет особое значение в развитии младшего школьника. Приобретенные им знания, первоначальное овладение математическим языком станут фундаментом обучения в основном звене школы, а также необходимыми для применения в жизни.</w:t>
            </w:r>
          </w:p>
        </w:tc>
      </w:tr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2.Кому адресована программа.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spacing w:after="0" w:line="360" w:lineRule="auto"/>
              <w:ind w:left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адресована </w:t>
            </w:r>
            <w:proofErr w:type="gramStart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вторых классов общеобразовательных школ.</w:t>
            </w:r>
          </w:p>
        </w:tc>
      </w:tr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3.Соответствие федеральному государственному образовательному стандарту.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Данная программа разработана в соответствии: </w:t>
            </w:r>
          </w:p>
          <w:p w:rsidR="007E5FDF" w:rsidRPr="007E5FDF" w:rsidRDefault="007E5FDF" w:rsidP="007E5FD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ar-SA"/>
              </w:rPr>
            </w:pPr>
            <w:r w:rsidRPr="007E5FDF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ar-SA"/>
              </w:rPr>
              <w:t xml:space="preserve">Примерной программой  начального общего образования, разработанной на основе стандарта  второго поколения с учётом 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ar-SA"/>
              </w:rPr>
              <w:t>межпредметных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ar-SA"/>
              </w:rPr>
              <w:t xml:space="preserve">  и 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ar-SA"/>
              </w:rPr>
              <w:t>внутрипредметных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ar-SA"/>
              </w:rPr>
              <w:t xml:space="preserve">  связей,  логики учебного процесса, задачи  формирования  у  младшего  школьника  умения  учиться;</w:t>
            </w:r>
          </w:p>
          <w:p w:rsidR="007E5FDF" w:rsidRPr="007E5FDF" w:rsidRDefault="007E5FDF" w:rsidP="007E5FDF">
            <w:pPr>
              <w:numPr>
                <w:ilvl w:val="0"/>
                <w:numId w:val="1"/>
              </w:numPr>
              <w:shd w:val="clear" w:color="auto" w:fill="FFFFFF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авторской программой  М.И. Моро, С.И. Волковой,  (УМК «Школа России»)</w:t>
            </w:r>
          </w:p>
        </w:tc>
      </w:tr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4.Цели и задачи программы.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widowControl w:val="0"/>
              <w:tabs>
                <w:tab w:val="left" w:pos="113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t>Целью</w:t>
            </w:r>
            <w:r w:rsidRPr="007E5FD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прохождения настоящего курса</w:t>
            </w:r>
            <w:r w:rsidRPr="007E5FD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 xml:space="preserve"> является развитие абстрактного, образного, </w:t>
            </w: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логического мышления.</w:t>
            </w:r>
          </w:p>
          <w:p w:rsidR="007E5FDF" w:rsidRPr="007E5FDF" w:rsidRDefault="007E5FDF" w:rsidP="007E5FDF">
            <w:pPr>
              <w:widowControl w:val="0"/>
              <w:tabs>
                <w:tab w:val="left" w:pos="1134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Структура целей представлена на пяти уровнях и включает освоение знаний; овладение умениями; развитие, воспитание и практическое применение химических знаний и умений. Все цели являются равнозначными:</w:t>
            </w:r>
          </w:p>
          <w:p w:rsidR="007E5FDF" w:rsidRPr="007E5FDF" w:rsidRDefault="007E5FDF" w:rsidP="007E5FDF">
            <w:pPr>
              <w:numPr>
                <w:ilvl w:val="0"/>
                <w:numId w:val="2"/>
              </w:num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Освоение </w:t>
            </w: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 математических знаний, формирование первоначальных представлений о математике.</w:t>
            </w:r>
          </w:p>
          <w:p w:rsidR="007E5FDF" w:rsidRPr="007E5FDF" w:rsidRDefault="007E5FDF" w:rsidP="007E5FDF">
            <w:pPr>
              <w:numPr>
                <w:ilvl w:val="0"/>
                <w:numId w:val="2"/>
              </w:num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Овладение</w:t>
            </w: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умениями использовать сопоставления, сравнения, противопоставления связанных между собой понятий, действий и задач, выяснению сходства и различий в рассматриваемых фактах.</w:t>
            </w:r>
          </w:p>
          <w:p w:rsidR="007E5FDF" w:rsidRPr="007E5FDF" w:rsidRDefault="007E5FDF" w:rsidP="007E5FDF">
            <w:pPr>
              <w:numPr>
                <w:ilvl w:val="0"/>
                <w:numId w:val="3"/>
              </w:num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Развитие</w:t>
            </w: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познавательных интересов и интеллектуальных способностей в процессе самостоятельного приобретения знаний в соответствии с возникающими жизненными потребностями.</w:t>
            </w:r>
          </w:p>
          <w:p w:rsidR="007E5FDF" w:rsidRPr="007E5FDF" w:rsidRDefault="007E5FDF" w:rsidP="007E5FDF">
            <w:pPr>
              <w:numPr>
                <w:ilvl w:val="0"/>
                <w:numId w:val="3"/>
              </w:num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Воспитание</w:t>
            </w: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убеждённости в позитивной роли математики современного общества, необходимости математического грамотного отношения к своему здоровью и окружающей среде.</w:t>
            </w:r>
          </w:p>
          <w:p w:rsidR="007E5FDF" w:rsidRPr="007E5FDF" w:rsidRDefault="007E5FDF" w:rsidP="007E5FDF">
            <w:pPr>
              <w:numPr>
                <w:ilvl w:val="0"/>
                <w:numId w:val="3"/>
              </w:num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Применение</w:t>
            </w: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полученных знаний и умений для решения практических задач в повседневной жизни. </w:t>
            </w:r>
          </w:p>
          <w:p w:rsidR="007E5FDF" w:rsidRPr="007E5FDF" w:rsidRDefault="007E5FDF" w:rsidP="007E5FDF">
            <w:pPr>
              <w:spacing w:before="100" w:beforeAutospacing="1" w:after="0" w:line="240" w:lineRule="auto"/>
              <w:ind w:firstLine="706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основании требований государственного образовательного стандарта в содержании календарно-тематического планирования реализуются актуальные в настоящее время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компетентностный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личностно </w:t>
            </w:r>
            <w:proofErr w:type="gramStart"/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ориентированный</w:t>
            </w:r>
            <w:proofErr w:type="gramEnd"/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деятельностный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подходы, которые определяют</w:t>
            </w:r>
            <w:r w:rsidRPr="007E5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5F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задачи обучения</w:t>
            </w:r>
            <w:r w:rsidRPr="007E5F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7E5FDF" w:rsidRPr="007E5FDF" w:rsidRDefault="007E5FDF" w:rsidP="007E5FDF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учащихся знаний основ науки – важнейших фактов, понятий; предметных умений и навыков, необходимых для успешного решения учебных и практических задач, продолжения образования;</w:t>
            </w:r>
          </w:p>
          <w:p w:rsidR="007E5FDF" w:rsidRPr="007E5FDF" w:rsidRDefault="007E5FDF" w:rsidP="007E5FDF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умений выполнять и объяснять математические вычисления;</w:t>
            </w:r>
          </w:p>
          <w:p w:rsidR="007E5FDF" w:rsidRPr="007E5FDF" w:rsidRDefault="007E5FDF" w:rsidP="007E5FDF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умений работать с арифметическим, алгебраическим, геометрическим материалом;</w:t>
            </w:r>
          </w:p>
          <w:p w:rsidR="007E5FDF" w:rsidRPr="007E5FDF" w:rsidRDefault="007E5FDF" w:rsidP="007E5FDF">
            <w:pPr>
              <w:numPr>
                <w:ilvl w:val="0"/>
                <w:numId w:val="4"/>
              </w:numPr>
              <w:spacing w:before="100" w:beforeAutospacing="1" w:after="0" w:line="240" w:lineRule="auto"/>
              <w:ind w:left="714" w:hanging="3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общеучебных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умений: постановка учебной задачи; выполнение последовательности действий в соответствии с планом; проверка и оценка выполненной работы; умение работать с учебной книгой, справочным материалом.</w:t>
            </w:r>
          </w:p>
        </w:tc>
      </w:tr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7.Основные содержательные линии курса (разделы, структура).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  Числа от 1 до 100. Сложение и вычитание. (8 часов)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Устные и письменные приемы сложения и вычитания. Решение уравнений с неизвестным слагаемым на основе взаимосвязи чисел при сложении. Решение уравнений с неизвестным уменьшаемым, с неизвестным вычитаемым на основе взаимосвязи чисел при вычитании. Обозначение геометрических фигур буквами.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№1.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 Табличное умножение и деление. (56 часов)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умножения и деления, таблицы умножения и деления с числами 2 и 3, четные и нечетные числа, зависимости между величинами: цена, количество, стоимость, порядок выполнения действий в выражениях со скобками и без скобок. 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4,5,6,7, 8,9.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Площадь. Способы сравнения фигур по площади. Единицы площади: см</w:t>
            </w:r>
            <w:proofErr w:type="gramStart"/>
            <w:r w:rsidRPr="007E5FD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, дм</w:t>
            </w:r>
            <w:r w:rsidRPr="007E5FD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, м</w:t>
            </w:r>
            <w:r w:rsidRPr="007E5FD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. Площадь прямоугольника. Умножение на 1 и на 0. Деление вида а</w:t>
            </w:r>
            <w:proofErr w:type="gramStart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а, 0 : а при а ≠ 0. Текстовые задачи в 3 действия. Составление плана действий и определение наиболее эффективных способов решения задач.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Круг. Окружность (центр, радиус, диаметр). Вычерчивание окружностей  с использованием циркуля.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Доли (половина, треть, четверть, десятая, сотая). Образование и сравнение долей. Задачи на нахождение доли числа и числа по его доле. Единицы времени: год, месяц, сутки.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Проверочная работа (тестовая форма) – 2 часа.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Проект «Математические сказки».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№2, 3.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Внетабличное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умножение и деление. (27 часов)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суммы на число. Приемы умножения для случаев вида 23 ∙ 4, 4 ∙ 23. Приемы умножения и деления для случаев вида 20 ∙ 3, 3 ∙ 20, 60</w:t>
            </w:r>
            <w:proofErr w:type="gramStart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3, 80 : 20. Деление суммы на число. Связь между числами при делении. Проверка деления. Приемы деления для случаев вида 87</w:t>
            </w:r>
            <w:proofErr w:type="gramStart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29, 66 : 22. Проверка умножения делением. Выражения с двумя переменными вида а + в, а – в, а ∙ в, с</w:t>
            </w:r>
            <w:proofErr w:type="gramStart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 ( d≠0), вычисление их значений при заданных </w:t>
            </w: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значениях букв. Решение уравнений на основе связи между компонентами и результатами умножения и деления.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Деление с остатком: приемы нахождения частного и остатка, проверка деления с остатком, решение задач на нахождение четвертого пропорционального.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Проверочная работа (тестовая форма).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Проект «Задачи-расчёты».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№4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 Числа от 1 до 1 000. Нумерация.(13 часов)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Устная и письменная нумерация. Разряды счетных единиц. Натуральная последовательность трехзначных чисел. Увеличение и уменьшение числа в 10 раз, в 100 раз. Замена трехзначного числа суммой разрядных слагаемых. Сравнение трехзначных чисел. Определение общего числа единиц (десятков, сотен) в числе.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Единицы массы: килограмм, грамм.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Проверочная работа (тестовая форма).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 Числа от 1 до 1 000. Сложение и вычитание. (10 часов)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Приемы устных вычислений в случаях, сводимых к действиям в пределах 100 (900 + 20, 500 – 80, 120 ∙ 7, 300</w:t>
            </w:r>
            <w:proofErr w:type="gramStart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 и др.). Приемы письменных вычислений: алгоритм письменного сложения, вычитания.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Виды треугольников: равносторонний, равнобедренный, разносторонний.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Взаимная проверка знаний: «Помогаем друг другу сделать шаг к успеху»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 Числа от 1 до 1 000. Умножение и деление. (12 часов)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Приемы устного умножения и деления. Виды треугольников: прямоугольный, тупоугольный, остроугольный. Прием письменного умножения на однозначное число, прием письменного деления на однозначное число.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 Итоговое повторение. (9часов)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</w:tr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8.Требования к уровню подготовки </w:t>
            </w:r>
            <w:proofErr w:type="gramStart"/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  <w:p w:rsidR="007E5FDF" w:rsidRPr="007E5FDF" w:rsidRDefault="007E5FDF" w:rsidP="007E5FD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В результате прохождения программного материала обучающийся должен</w:t>
            </w:r>
          </w:p>
          <w:p w:rsidR="007E5FDF" w:rsidRPr="007E5FDF" w:rsidRDefault="007E5FDF" w:rsidP="007E5FDF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 знать:</w:t>
            </w:r>
          </w:p>
          <w:p w:rsidR="007E5FDF" w:rsidRPr="007E5FDF" w:rsidRDefault="007E5FDF" w:rsidP="007E5FD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названия и последовательность чисел до 1000;</w:t>
            </w:r>
          </w:p>
          <w:p w:rsidR="007E5FDF" w:rsidRPr="007E5FDF" w:rsidRDefault="007E5FDF" w:rsidP="007E5FD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названия компонентов и результатов умножения  и деления;</w:t>
            </w:r>
          </w:p>
          <w:p w:rsidR="007E5FDF" w:rsidRPr="007E5FDF" w:rsidRDefault="007E5FDF" w:rsidP="007E5FD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таблицу умножения однозначных чисел и соответствующие случаи деления;</w:t>
            </w:r>
          </w:p>
          <w:p w:rsidR="007E5FDF" w:rsidRPr="007E5FDF" w:rsidRDefault="007E5FDF" w:rsidP="007E5FDF">
            <w:pPr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правила порядка выполнения действий в выражениях в 2— 3 действия (со скобками и без них).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lastRenderedPageBreak/>
              <w:t xml:space="preserve"> уметь:</w:t>
            </w:r>
          </w:p>
          <w:p w:rsidR="007E5FDF" w:rsidRPr="007E5FDF" w:rsidRDefault="007E5FDF" w:rsidP="007E5FDF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читать, записывать, сравнивать числа  в пределах  1000;</w:t>
            </w:r>
          </w:p>
          <w:p w:rsidR="007E5FDF" w:rsidRPr="007E5FDF" w:rsidRDefault="007E5FDF" w:rsidP="007E5FDF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выполнять устно четыре арифметических действия в преде</w:t>
            </w: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softHyphen/>
              <w:t>лах  100;</w:t>
            </w:r>
          </w:p>
          <w:p w:rsidR="007E5FDF" w:rsidRPr="007E5FDF" w:rsidRDefault="007E5FDF" w:rsidP="007E5FDF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выполнять письменно сложение, вычитание двузначных и трехзначных чисел в пределах  1000;</w:t>
            </w:r>
          </w:p>
          <w:p w:rsidR="007E5FDF" w:rsidRPr="007E5FDF" w:rsidRDefault="007E5FDF" w:rsidP="007E5FDF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выполнять проверку  вычислений;</w:t>
            </w:r>
          </w:p>
          <w:p w:rsidR="007E5FDF" w:rsidRPr="007E5FDF" w:rsidRDefault="007E5FDF" w:rsidP="007E5FDF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вычислять значения числовых выражений, содержащих 2— 3 действия (со скобками и без них);</w:t>
            </w:r>
          </w:p>
          <w:p w:rsidR="007E5FDF" w:rsidRPr="007E5FDF" w:rsidRDefault="007E5FDF" w:rsidP="007E5FDF">
            <w:pPr>
              <w:numPr>
                <w:ilvl w:val="0"/>
                <w:numId w:val="6"/>
              </w:numPr>
              <w:shd w:val="clear" w:color="auto" w:fill="FFFFFF"/>
              <w:spacing w:before="1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решать задачи в  1—3 действия;</w:t>
            </w:r>
          </w:p>
          <w:p w:rsidR="007E5FDF" w:rsidRPr="007E5FDF" w:rsidRDefault="007E5FDF" w:rsidP="007E5FDF">
            <w:pPr>
              <w:numPr>
                <w:ilvl w:val="0"/>
                <w:numId w:val="6"/>
              </w:numPr>
              <w:shd w:val="clear" w:color="auto" w:fill="FFFFFF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находить периметр многоугольника и и том числе прямо</w:t>
            </w: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softHyphen/>
              <w:t>угольника (квадрата).</w:t>
            </w:r>
          </w:p>
          <w:p w:rsidR="007E5FDF" w:rsidRPr="007E5FDF" w:rsidRDefault="007E5FDF" w:rsidP="007E5FDF">
            <w:pPr>
              <w:shd w:val="clear" w:color="auto" w:fill="FFFFFF"/>
              <w:spacing w:after="0" w:line="230" w:lineRule="exact"/>
              <w:ind w:right="38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</w:p>
          <w:p w:rsidR="007E5FDF" w:rsidRPr="007E5FDF" w:rsidRDefault="007E5FDF" w:rsidP="007E5F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использовать приобретенные знания и умения в практической деятельности и повседневной жизни для:</w:t>
            </w:r>
          </w:p>
          <w:p w:rsidR="007E5FDF" w:rsidRPr="007E5FDF" w:rsidRDefault="007E5FDF" w:rsidP="007E5FDF">
            <w:pPr>
              <w:widowControl w:val="0"/>
              <w:numPr>
                <w:ilvl w:val="0"/>
                <w:numId w:val="7"/>
              </w:numPr>
              <w:tabs>
                <w:tab w:val="left" w:pos="128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ориентировки в окружающем пространстве (планирование маршрута, выбор пути передвижения и др.)</w:t>
            </w:r>
          </w:p>
          <w:p w:rsidR="007E5FDF" w:rsidRPr="007E5FDF" w:rsidRDefault="007E5FDF" w:rsidP="007E5FDF">
            <w:pPr>
              <w:widowControl w:val="0"/>
              <w:numPr>
                <w:ilvl w:val="0"/>
                <w:numId w:val="7"/>
              </w:numPr>
              <w:tabs>
                <w:tab w:val="left" w:pos="128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сравнения и упорядочения объектов по разным признакам: длине, площади, массе, вместимости;</w:t>
            </w:r>
          </w:p>
          <w:p w:rsidR="007E5FDF" w:rsidRPr="007E5FDF" w:rsidRDefault="007E5FDF" w:rsidP="007E5FDF">
            <w:pPr>
              <w:widowControl w:val="0"/>
              <w:numPr>
                <w:ilvl w:val="0"/>
                <w:numId w:val="7"/>
              </w:numPr>
              <w:tabs>
                <w:tab w:val="left" w:pos="128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определения времени по часам (в часах и минутах);</w:t>
            </w:r>
          </w:p>
          <w:p w:rsidR="007E5FDF" w:rsidRPr="007E5FDF" w:rsidRDefault="007E5FDF" w:rsidP="007E5FDF">
            <w:pPr>
              <w:widowControl w:val="0"/>
              <w:numPr>
                <w:ilvl w:val="0"/>
                <w:numId w:val="7"/>
              </w:numPr>
              <w:tabs>
                <w:tab w:val="left" w:pos="128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решения расчетных задач, связанных с бытовыми жизненными ситуациями (покупка, измерение, взвешивание и др.);</w:t>
            </w:r>
          </w:p>
          <w:p w:rsidR="007E5FDF" w:rsidRPr="007E5FDF" w:rsidRDefault="007E5FDF" w:rsidP="007E5FDF">
            <w:pPr>
              <w:widowControl w:val="0"/>
              <w:numPr>
                <w:ilvl w:val="0"/>
                <w:numId w:val="7"/>
              </w:numPr>
              <w:tabs>
                <w:tab w:val="left" w:pos="128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оценки размеров предметов «на глаз»;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самостоятельной конструкторской деятельности (с учетом возможностей применения разных геометрических фигур).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9.Требования к результатам универсальных учебных действий.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Содержание курса математики открывает возможность сформировать у учащихся общепредметные/специальные предметные умения: </w:t>
            </w:r>
          </w:p>
          <w:p w:rsidR="007E5FDF" w:rsidRPr="007E5FDF" w:rsidRDefault="007E5FDF" w:rsidP="007E5FDF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1) работать с таблицами, схемами, графиками, диаграммами, цепочками. Представлять, анализировать и интерпритировать данные.;</w:t>
            </w:r>
          </w:p>
          <w:p w:rsidR="007E5FDF" w:rsidRPr="007E5FDF" w:rsidRDefault="007E5FDF" w:rsidP="007E5FDF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2) выполнять простые учебно-познавательные и учебно-практические задачи, используя математические знания;</w:t>
            </w:r>
          </w:p>
          <w:p w:rsidR="007E5FDF" w:rsidRPr="007E5FDF" w:rsidRDefault="007E5FDF" w:rsidP="007E5FDF">
            <w:pPr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3) учит школьников использовать приобретённые знания для описания и объяснения окружающих предметов, процессов, явлений, а также оценки их количественных и пространственных отношений.</w:t>
            </w:r>
          </w:p>
          <w:p w:rsidR="007E5FDF" w:rsidRPr="007E5FDF" w:rsidRDefault="007E5FDF" w:rsidP="007E5FDF">
            <w:pPr>
              <w:shd w:val="clear" w:color="auto" w:fill="FFFFFF"/>
              <w:spacing w:after="0" w:line="360" w:lineRule="auto"/>
              <w:ind w:firstLine="252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Программа направлена на формирование учебно-управленческих умений и навыков, учебно-коммуникативных, учебно-информационных умений и навыков, развитие логического мышления на основе </w:t>
            </w:r>
            <w:r w:rsidRPr="007E5F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формирования умений сравнивать, классифицировать, обобщать, делать выводы, анализировать, сопоставлять</w:t>
            </w:r>
          </w:p>
          <w:p w:rsidR="007E5FDF" w:rsidRPr="007E5FDF" w:rsidRDefault="007E5FDF" w:rsidP="007E5FDF">
            <w:pPr>
              <w:shd w:val="clear" w:color="auto" w:fill="FFFFFF"/>
              <w:spacing w:after="0" w:line="360" w:lineRule="auto"/>
              <w:ind w:firstLine="252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Личностные универсальные учебные действия: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-учебно-познавательный интерес к новому учебному материалу и способам решения новой задачи;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-способность к самооценке на основе критериев успешности учебной деятельности.</w:t>
            </w:r>
          </w:p>
          <w:p w:rsidR="007E5FDF" w:rsidRPr="007E5FDF" w:rsidRDefault="007E5FDF" w:rsidP="007E5FDF">
            <w:pPr>
              <w:shd w:val="clear" w:color="auto" w:fill="FFFFFF"/>
              <w:spacing w:after="0" w:line="360" w:lineRule="auto"/>
              <w:ind w:right="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iCs/>
                <w:spacing w:val="-2"/>
                <w:sz w:val="24"/>
                <w:szCs w:val="24"/>
                <w:u w:val="single"/>
                <w:lang w:eastAsia="ru-RU"/>
              </w:rPr>
              <w:t>Регулятивные универсальные учебные действия: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-принимать и сохранять учебную задачу;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-учитывать выделенные учителем ориентиры действия в новом учебном материале в сотрудничестве с учителем;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-планировать свои действия в соответствии с поставленной задачей и условиями её реализации, в том числе во внутреннем плане;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-осуществлять итоговый и пошаговый контроль по результату (в случае работы в интерактивной среде пользоваться реакцией среды решения задачи).</w:t>
            </w:r>
          </w:p>
          <w:p w:rsidR="007E5FDF" w:rsidRPr="007E5FDF" w:rsidRDefault="007E5FDF" w:rsidP="007E5FDF">
            <w:pPr>
              <w:shd w:val="clear" w:color="auto" w:fill="FFFFFF"/>
              <w:spacing w:after="0" w:line="360" w:lineRule="auto"/>
              <w:ind w:right="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u w:val="single"/>
                <w:lang w:eastAsia="ru-RU"/>
              </w:rPr>
              <w:t xml:space="preserve">Познавательные универсальные </w:t>
            </w:r>
            <w:r w:rsidRPr="007E5FDF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учебные действия: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-ориентироваться на разнообразие способов решения задач;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-осуществлять анализ объектов с выделением существенных и несущественных признаков;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-осуществлять синтез как составление целого из частей;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2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сравнение и классификацию по заданным критериям;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 w:rsidRPr="007E5FD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выбор наиболее эффективных способов решения задач в зависимости от конкретных условий.</w:t>
            </w:r>
          </w:p>
          <w:p w:rsidR="007E5FDF" w:rsidRPr="007E5FDF" w:rsidRDefault="007E5FDF" w:rsidP="007E5FDF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Коммуникативные универсальные учебные действия: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-формулировать собственное мнение и позицию;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-задавать вопросы;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речь для регуляции своего действия;</w:t>
            </w:r>
          </w:p>
          <w:p w:rsidR="007E5FDF" w:rsidRPr="007E5FDF" w:rsidRDefault="007E5FDF" w:rsidP="007E5FDF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      </w:r>
          </w:p>
        </w:tc>
      </w:tr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10.Виды и формы организации учебного процесса.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парах, группах, индивидуальная работа.</w:t>
            </w:r>
          </w:p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 ознакомления с новым материалом; урок закрепления изученного; урок применения знаний и умений, урок обобщения и систематизации знаний, урок проверки и коррекции знаний и умений, комбинированный урок. </w:t>
            </w:r>
          </w:p>
        </w:tc>
      </w:tr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11.Итоговый контроль.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знаний и умений  обучающихся проводится с помощью контрольной работы (итогового теста), который включает вопросы (задания) по основным проблемам курса.</w:t>
            </w:r>
          </w:p>
          <w:tbl>
            <w:tblPr>
              <w:tblW w:w="10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89"/>
              <w:gridCol w:w="2034"/>
              <w:gridCol w:w="851"/>
              <w:gridCol w:w="2268"/>
              <w:gridCol w:w="2502"/>
              <w:gridCol w:w="1716"/>
            </w:tblGrid>
            <w:tr w:rsidR="007E5FDF" w:rsidRPr="007E5FDF" w:rsidTr="00D971A1">
              <w:trPr>
                <w:cantSplit/>
              </w:trPr>
              <w:tc>
                <w:tcPr>
                  <w:tcW w:w="889" w:type="dxa"/>
                  <w:vMerge w:val="restart"/>
                </w:tcPr>
                <w:p w:rsidR="007E5FDF" w:rsidRPr="007E5FDF" w:rsidRDefault="007E5FDF" w:rsidP="007E5FDF">
                  <w:pPr>
                    <w:spacing w:after="0" w:line="240" w:lineRule="auto"/>
                    <w:ind w:left="505" w:hanging="505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№ </w:t>
                  </w:r>
                  <w:proofErr w:type="gramStart"/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034" w:type="dxa"/>
                  <w:vMerge w:val="restart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Наименование темы</w:t>
                  </w:r>
                </w:p>
              </w:tc>
              <w:tc>
                <w:tcPr>
                  <w:tcW w:w="851" w:type="dxa"/>
                  <w:vMerge w:val="restart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 часов</w:t>
                  </w:r>
                </w:p>
              </w:tc>
              <w:tc>
                <w:tcPr>
                  <w:tcW w:w="6486" w:type="dxa"/>
                  <w:gridSpan w:val="3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Из них</w:t>
                  </w:r>
                </w:p>
              </w:tc>
            </w:tr>
            <w:tr w:rsidR="007E5FDF" w:rsidRPr="007E5FDF" w:rsidTr="00D971A1">
              <w:trPr>
                <w:cantSplit/>
              </w:trPr>
              <w:tc>
                <w:tcPr>
                  <w:tcW w:w="889" w:type="dxa"/>
                  <w:vMerge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34" w:type="dxa"/>
                  <w:vMerge/>
                </w:tcPr>
                <w:p w:rsidR="007E5FDF" w:rsidRPr="007E5FDF" w:rsidRDefault="007E5FDF" w:rsidP="007E5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68" w:type="dxa"/>
                </w:tcPr>
                <w:p w:rsidR="007E5FDF" w:rsidRPr="007E5FDF" w:rsidRDefault="007E5FDF" w:rsidP="007E5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Проекты</w:t>
                  </w:r>
                </w:p>
              </w:tc>
              <w:tc>
                <w:tcPr>
                  <w:tcW w:w="2502" w:type="dxa"/>
                </w:tcPr>
                <w:p w:rsidR="007E5FDF" w:rsidRPr="007E5FDF" w:rsidRDefault="007E5FDF" w:rsidP="007E5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Самостоятельные работы/тесты</w:t>
                  </w:r>
                </w:p>
              </w:tc>
              <w:tc>
                <w:tcPr>
                  <w:tcW w:w="1716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Контрольные работы</w:t>
                  </w:r>
                </w:p>
              </w:tc>
            </w:tr>
            <w:tr w:rsidR="007E5FDF" w:rsidRPr="007E5FDF" w:rsidTr="00D971A1">
              <w:tc>
                <w:tcPr>
                  <w:tcW w:w="889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2034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Числа от 1 до 100. Сложение и вычитание. </w:t>
                  </w:r>
                </w:p>
              </w:tc>
              <w:tc>
                <w:tcPr>
                  <w:tcW w:w="851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2268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502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716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E5FDF" w:rsidRPr="007E5FDF" w:rsidTr="00D971A1">
              <w:tc>
                <w:tcPr>
                  <w:tcW w:w="889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2034" w:type="dxa"/>
                </w:tcPr>
                <w:p w:rsidR="007E5FDF" w:rsidRPr="007E5FDF" w:rsidRDefault="007E5FDF" w:rsidP="007E5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Табличное умножение и деление. </w:t>
                  </w:r>
                </w:p>
              </w:tc>
              <w:tc>
                <w:tcPr>
                  <w:tcW w:w="851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56</w:t>
                  </w:r>
                </w:p>
              </w:tc>
              <w:tc>
                <w:tcPr>
                  <w:tcW w:w="2268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502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16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7E5FDF" w:rsidRPr="007E5FDF" w:rsidTr="00D971A1">
              <w:tc>
                <w:tcPr>
                  <w:tcW w:w="889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2034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Внетабличное</w:t>
                  </w:r>
                  <w:proofErr w:type="spellEnd"/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умножение и деление. </w:t>
                  </w:r>
                </w:p>
              </w:tc>
              <w:tc>
                <w:tcPr>
                  <w:tcW w:w="851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27</w:t>
                  </w:r>
                </w:p>
              </w:tc>
              <w:tc>
                <w:tcPr>
                  <w:tcW w:w="2268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502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716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E5FDF" w:rsidRPr="007E5FDF" w:rsidTr="00D971A1">
              <w:tc>
                <w:tcPr>
                  <w:tcW w:w="889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4.</w:t>
                  </w:r>
                </w:p>
              </w:tc>
              <w:tc>
                <w:tcPr>
                  <w:tcW w:w="2034" w:type="dxa"/>
                </w:tcPr>
                <w:p w:rsidR="007E5FDF" w:rsidRPr="007E5FDF" w:rsidRDefault="007E5FDF" w:rsidP="007E5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Числа от 1 до </w:t>
                  </w: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1 000. Нумерация.</w:t>
                  </w:r>
                </w:p>
              </w:tc>
              <w:tc>
                <w:tcPr>
                  <w:tcW w:w="851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2268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502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716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E5FDF" w:rsidRPr="007E5FDF" w:rsidTr="00D971A1">
              <w:tc>
                <w:tcPr>
                  <w:tcW w:w="889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5.</w:t>
                  </w:r>
                </w:p>
              </w:tc>
              <w:tc>
                <w:tcPr>
                  <w:tcW w:w="2034" w:type="dxa"/>
                </w:tcPr>
                <w:p w:rsidR="007E5FDF" w:rsidRPr="007E5FDF" w:rsidRDefault="007E5FDF" w:rsidP="007E5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от 1 до 1 000. Сложение и вычитание. </w:t>
                  </w:r>
                </w:p>
              </w:tc>
              <w:tc>
                <w:tcPr>
                  <w:tcW w:w="851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268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502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716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E5FDF" w:rsidRPr="007E5FDF" w:rsidTr="00D971A1">
              <w:tc>
                <w:tcPr>
                  <w:tcW w:w="889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6.</w:t>
                  </w:r>
                </w:p>
              </w:tc>
              <w:tc>
                <w:tcPr>
                  <w:tcW w:w="2034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Числа от 1 до 1 000. Умножение и деление. </w:t>
                  </w:r>
                </w:p>
              </w:tc>
              <w:tc>
                <w:tcPr>
                  <w:tcW w:w="851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12</w:t>
                  </w:r>
                </w:p>
              </w:tc>
              <w:tc>
                <w:tcPr>
                  <w:tcW w:w="2268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502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16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7E5FDF" w:rsidRPr="007E5FDF" w:rsidTr="00D971A1">
              <w:tc>
                <w:tcPr>
                  <w:tcW w:w="889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7.</w:t>
                  </w:r>
                </w:p>
              </w:tc>
              <w:tc>
                <w:tcPr>
                  <w:tcW w:w="2034" w:type="dxa"/>
                </w:tcPr>
                <w:p w:rsidR="007E5FDF" w:rsidRPr="007E5FDF" w:rsidRDefault="007E5FDF" w:rsidP="007E5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Итоговое повторение</w:t>
                  </w:r>
                </w:p>
              </w:tc>
              <w:tc>
                <w:tcPr>
                  <w:tcW w:w="851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2268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502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716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E5FDF" w:rsidRPr="007E5FDF" w:rsidTr="00D971A1">
              <w:tc>
                <w:tcPr>
                  <w:tcW w:w="889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034" w:type="dxa"/>
                </w:tcPr>
                <w:p w:rsidR="007E5FDF" w:rsidRPr="007E5FDF" w:rsidRDefault="007E5FDF" w:rsidP="007E5F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1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136</w:t>
                  </w:r>
                </w:p>
              </w:tc>
              <w:tc>
                <w:tcPr>
                  <w:tcW w:w="2268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502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716" w:type="dxa"/>
                </w:tcPr>
                <w:p w:rsidR="007E5FDF" w:rsidRPr="007E5FDF" w:rsidRDefault="007E5FDF" w:rsidP="007E5F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E5FD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</w:tbl>
          <w:p w:rsidR="007E5FDF" w:rsidRPr="007E5FDF" w:rsidRDefault="007E5FDF" w:rsidP="007E5FD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12.Объем и сроки обучения.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ч в год-4 ч в неделю. </w:t>
            </w:r>
          </w:p>
          <w:p w:rsidR="007E5FDF" w:rsidRPr="007E5FDF" w:rsidRDefault="007E5FDF" w:rsidP="007E5FDF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left="9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5FDF" w:rsidRPr="007E5FDF" w:rsidTr="00D971A1">
        <w:tc>
          <w:tcPr>
            <w:tcW w:w="3168" w:type="dxa"/>
          </w:tcPr>
          <w:p w:rsidR="007E5FDF" w:rsidRPr="007E5FDF" w:rsidRDefault="007E5FDF" w:rsidP="007E5FDF">
            <w:pPr>
              <w:spacing w:after="0" w:line="360" w:lineRule="auto"/>
              <w:ind w:left="426" w:hanging="4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 Библиографический список</w:t>
            </w:r>
          </w:p>
          <w:p w:rsidR="007E5FDF" w:rsidRPr="007E5FDF" w:rsidRDefault="007E5FDF" w:rsidP="007E5FDF">
            <w:pPr>
              <w:spacing w:after="0" w:line="360" w:lineRule="auto"/>
              <w:ind w:left="42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обучающихся.</w:t>
            </w:r>
          </w:p>
        </w:tc>
        <w:tc>
          <w:tcPr>
            <w:tcW w:w="11700" w:type="dxa"/>
          </w:tcPr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Математика. Учеб</w:t>
            </w:r>
            <w:proofErr w:type="gramStart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 3 кл. нач.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2 ч. Ч. 1-2. / [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М.И.Моро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М.А.Бантова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Г.В.Бельтюкова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др.].- 7-е изд.-М.: Просвещение, 2012.- 96с.: </w:t>
            </w:r>
          </w:p>
          <w:p w:rsidR="007E5FDF" w:rsidRPr="007E5FDF" w:rsidRDefault="007E5FDF" w:rsidP="007E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Тетрадь по математике №1,2.Авт.: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М.И.Моро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С.И.Волкова</w:t>
            </w:r>
            <w:proofErr w:type="spellEnd"/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М.: Просвещение, 2012.</w:t>
            </w:r>
          </w:p>
        </w:tc>
      </w:tr>
    </w:tbl>
    <w:p w:rsidR="0018047A" w:rsidRDefault="0018047A"/>
    <w:p w:rsidR="007E5FDF" w:rsidRDefault="007E5FDF"/>
    <w:p w:rsidR="007E5FDF" w:rsidRDefault="007E5FDF"/>
    <w:p w:rsidR="007E5FDF" w:rsidRDefault="007E5FDF"/>
    <w:p w:rsidR="007E5FDF" w:rsidRDefault="007E5FDF"/>
    <w:p w:rsidR="007E5FDF" w:rsidRDefault="007E5FDF"/>
    <w:p w:rsidR="007E5FDF" w:rsidRDefault="007E5FDF"/>
    <w:p w:rsidR="007E5FDF" w:rsidRDefault="007E5FDF"/>
    <w:p w:rsidR="007E5FDF" w:rsidRPr="007E5FDF" w:rsidRDefault="007E5FDF" w:rsidP="007E5FDF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 планирование по математике, 3 класс</w:t>
      </w:r>
    </w:p>
    <w:p w:rsidR="007E5FDF" w:rsidRPr="007E5FDF" w:rsidRDefault="007E5FDF" w:rsidP="007E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 часа в неделю, всего 136  часов</w:t>
      </w:r>
      <w:proofErr w:type="gramStart"/>
      <w:r w:rsidRPr="007E5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)</w:t>
      </w:r>
      <w:proofErr w:type="gramEnd"/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"/>
        <w:gridCol w:w="1833"/>
        <w:gridCol w:w="22"/>
        <w:gridCol w:w="11"/>
        <w:gridCol w:w="53"/>
        <w:gridCol w:w="790"/>
        <w:gridCol w:w="1642"/>
        <w:gridCol w:w="59"/>
        <w:gridCol w:w="2814"/>
        <w:gridCol w:w="2758"/>
        <w:gridCol w:w="2124"/>
        <w:gridCol w:w="383"/>
        <w:gridCol w:w="861"/>
        <w:gridCol w:w="18"/>
        <w:gridCol w:w="71"/>
        <w:gridCol w:w="36"/>
        <w:gridCol w:w="7"/>
        <w:gridCol w:w="11"/>
        <w:gridCol w:w="130"/>
        <w:gridCol w:w="1134"/>
      </w:tblGrid>
      <w:tr w:rsidR="007E5FDF" w:rsidRPr="007E5FDF" w:rsidTr="00D971A1">
        <w:trPr>
          <w:trHeight w:val="569"/>
        </w:trPr>
        <w:tc>
          <w:tcPr>
            <w:tcW w:w="978" w:type="dxa"/>
            <w:vMerge w:val="restart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55" w:type="dxa"/>
            <w:gridSpan w:val="2"/>
            <w:vMerge w:val="restart"/>
            <w:vAlign w:val="center"/>
          </w:tcPr>
          <w:p w:rsidR="007E5FDF" w:rsidRPr="007E5FDF" w:rsidRDefault="007E5FDF" w:rsidP="007E5FD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</w:pPr>
            <w:r w:rsidRPr="007E5FD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  <w:t>Тема урока</w:t>
            </w:r>
          </w:p>
          <w:p w:rsidR="007E5FDF" w:rsidRPr="007E5FDF" w:rsidRDefault="007E5FDF" w:rsidP="007E5FD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vMerge w:val="restart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</w:pPr>
            <w:r w:rsidRPr="007E5FD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  <w:t>Кол-во</w:t>
            </w:r>
          </w:p>
          <w:p w:rsidR="007E5FDF" w:rsidRPr="007E5FDF" w:rsidRDefault="007E5FDF" w:rsidP="007E5FDF">
            <w:pPr>
              <w:spacing w:after="0" w:line="240" w:lineRule="auto"/>
              <w:ind w:right="-108"/>
              <w:jc w:val="center"/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</w:pPr>
            <w:r w:rsidRPr="007E5FDF">
              <w:rPr>
                <w:rFonts w:asciiTheme="majorHAnsi" w:eastAsiaTheme="majorEastAsia" w:hAnsiTheme="majorHAnsi" w:cstheme="majorBidi"/>
                <w:b/>
                <w:bCs/>
                <w:sz w:val="24"/>
                <w:szCs w:val="24"/>
              </w:rPr>
              <w:t>часов</w:t>
            </w:r>
          </w:p>
          <w:p w:rsidR="007E5FDF" w:rsidRPr="007E5FDF" w:rsidRDefault="007E5FDF" w:rsidP="007E5FD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873" w:type="dxa"/>
            <w:gridSpan w:val="2"/>
            <w:vMerge w:val="restart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содержания.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понятия.</w:t>
            </w:r>
          </w:p>
        </w:tc>
        <w:tc>
          <w:tcPr>
            <w:tcW w:w="2758" w:type="dxa"/>
            <w:vMerge w:val="restart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Требования к уровню подготовки</w:t>
            </w:r>
          </w:p>
        </w:tc>
        <w:tc>
          <w:tcPr>
            <w:tcW w:w="2507" w:type="dxa"/>
            <w:gridSpan w:val="2"/>
            <w:vMerge w:val="restart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2268" w:type="dxa"/>
            <w:gridSpan w:val="8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E5FDF" w:rsidRPr="007E5FDF" w:rsidTr="00D971A1">
        <w:trPr>
          <w:trHeight w:val="373"/>
        </w:trPr>
        <w:tc>
          <w:tcPr>
            <w:tcW w:w="978" w:type="dxa"/>
            <w:vMerge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vMerge/>
          </w:tcPr>
          <w:p w:rsidR="007E5FDF" w:rsidRPr="007E5FDF" w:rsidRDefault="007E5FDF" w:rsidP="007E5FDF">
            <w:pPr>
              <w:keepNext/>
              <w:keepLines/>
              <w:spacing w:before="200" w:after="0" w:line="240" w:lineRule="auto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vMerge/>
            <w:vAlign w:val="center"/>
          </w:tcPr>
          <w:p w:rsidR="007E5FDF" w:rsidRPr="007E5FDF" w:rsidRDefault="007E5FDF" w:rsidP="007E5FDF">
            <w:pPr>
              <w:keepNext/>
              <w:keepLines/>
              <w:spacing w:before="200" w:after="0" w:line="240" w:lineRule="auto"/>
              <w:jc w:val="center"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1642" w:type="dxa"/>
            <w:vMerge/>
          </w:tcPr>
          <w:p w:rsidR="007E5FDF" w:rsidRPr="007E5FDF" w:rsidRDefault="007E5FDF" w:rsidP="007E5FDF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eastAsiaTheme="majorEastAsia" w:hAnsi="Times New Roman" w:cstheme="majorBidi"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7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7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E5FDF" w:rsidRPr="007E5FDF" w:rsidTr="00D971A1">
        <w:tc>
          <w:tcPr>
            <w:tcW w:w="2833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2" w:type="dxa"/>
            <w:gridSpan w:val="17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1: Числа от 1 до 100. Сложение и вычитание. – 8 часов</w:t>
            </w: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 (1)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 Нумерация чисел. Устные и письменные приёмы сложения и вычитания.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повторения и систематизации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Знакомство с учебником; нумерация чисел в пределах 100; решение задач; сложение и вычитание двузначных чисел с переходом через десяток; преобразование и сравнение именованных чисел; 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нумерацию чисел в пределах 100; приёмы вычислений, основанные на нумерации; название компонентов и результатов действий при сложении и вычитании.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задачи.</w:t>
            </w:r>
          </w:p>
        </w:tc>
        <w:tc>
          <w:tcPr>
            <w:tcW w:w="2507" w:type="dxa"/>
            <w:gridSpan w:val="2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Предметные: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выполнять сложение и вычитание чисел в пределах 100;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решать уравнения на нахождение неизвестного слагаемого, уменьшаемого, вычитаемого на основе знаний о взаимосвязи чисел при сложении и вычитании;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обозначать геометрические фигуры буквами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5FDF">
              <w:rPr>
                <w:rFonts w:ascii="Times New Roman" w:eastAsia="Calibri" w:hAnsi="Times New Roman" w:cs="Times New Roman"/>
              </w:rPr>
              <w:t>Метапредметные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>: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планировать деятельность на уроке;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признавать </w:t>
            </w: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существование различных точек зрения;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излагать и аргументировать свою точку зрения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Личностные:</w:t>
            </w:r>
          </w:p>
          <w:p w:rsidR="007E5FDF" w:rsidRPr="007E5FDF" w:rsidRDefault="007E5FDF" w:rsidP="007E5FDF">
            <w:pPr>
              <w:numPr>
                <w:ilvl w:val="0"/>
                <w:numId w:val="12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проявлять интерес к математике;</w:t>
            </w:r>
          </w:p>
          <w:p w:rsidR="007E5FDF" w:rsidRPr="007E5FDF" w:rsidRDefault="007E5FDF" w:rsidP="007E5FDF">
            <w:pPr>
              <w:numPr>
                <w:ilvl w:val="0"/>
                <w:numId w:val="12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осваивать роль ученика на основе выполнения правил поведения на уроке;</w:t>
            </w:r>
          </w:p>
          <w:p w:rsidR="007E5FDF" w:rsidRPr="007E5FDF" w:rsidRDefault="007E5FDF" w:rsidP="007E5FD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 (2)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Выражения с переменной.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Числовые и буквенные выражения; нахождение периметра прямоугольника.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латинские буквы; приёмы письменного сложения и вычитания.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находить периметр прямоугольника.</w:t>
            </w:r>
          </w:p>
        </w:tc>
        <w:tc>
          <w:tcPr>
            <w:tcW w:w="2507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3 (3-5)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уравнений.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Название чисел при вычитании; решение уравнений, задач; сравнение выражений.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уравнения и текстовые задачи.</w:t>
            </w:r>
          </w:p>
        </w:tc>
        <w:tc>
          <w:tcPr>
            <w:tcW w:w="2507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6 (6)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Обозначение геометрических фигур буквами.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Геометрический материал; 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Уметь писать заглавные латинские буквы, которые служат для обозначения геометрических фигур; чертить и измерять отрезки, строить геометрические фигуры и измерять их стороны; решать текстовые задачи;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логически мыслить.</w:t>
            </w:r>
          </w:p>
        </w:tc>
        <w:tc>
          <w:tcPr>
            <w:tcW w:w="2507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7 (7)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Закрепление пройденного материала по теме «Числа от 1 до 100. Сложение и вычитание».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закрепления и систематизации знаний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тестовых и геометрических задач, уравнений, сравнение именованных чисел.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текстовые и геометрические задачи, уравнения; сравнивать, рассуждать, анализировать, логически мыслить.</w:t>
            </w:r>
          </w:p>
        </w:tc>
        <w:tc>
          <w:tcPr>
            <w:tcW w:w="2507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4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8 (8)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Контрольная работа № 1 по теме «Числа от 1 до 100. Сложение и вычитание».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07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04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15735" w:type="dxa"/>
            <w:gridSpan w:val="20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E5FDF">
              <w:rPr>
                <w:rFonts w:ascii="Times New Roman" w:eastAsia="Calibri" w:hAnsi="Times New Roman" w:cs="Times New Roman"/>
                <w:b/>
              </w:rPr>
              <w:t>Тема 2. Табличное умножение и деление. (56 часов)</w:t>
            </w: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9 (1)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Связь умножения и сложения. Задачи на умножение.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повторения и систематизации знаний.</w:t>
            </w:r>
          </w:p>
        </w:tc>
        <w:tc>
          <w:tcPr>
            <w:tcW w:w="281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Умножение, замена сложения умножением. Названия чисел при умножении; решение задач и уравнений. Чётные и нечётные числа.</w:t>
            </w:r>
          </w:p>
        </w:tc>
        <w:tc>
          <w:tcPr>
            <w:tcW w:w="2758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смысл действия умножения. Знать о связи между компонентами и результатом умножения. Знать какие числа называются чётными и нечётными.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заменять сложение умножением, решать задачи на нахождение произведения; преобразовывать единицы.</w:t>
            </w:r>
          </w:p>
        </w:tc>
        <w:tc>
          <w:tcPr>
            <w:tcW w:w="212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Предметные: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вычислять значения числовых выражений в два-три действия со скобками и без скобок;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использовать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математическую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E5FDF">
              <w:rPr>
                <w:rFonts w:ascii="Times New Roman" w:eastAsia="Calibri" w:hAnsi="Times New Roman" w:cs="Times New Roman"/>
              </w:rPr>
              <w:t>терминалогию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 xml:space="preserve"> при чтении и записи числовых выражений;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анализировать текстовую задачу и выполнять краткую запись задачи разными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способами;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моделировать с использованием схематических чертежей зависимости между пропорциональными величинами;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составлять план решения задачи;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воспроизводить по памяти таблицу умножения и соответствующие случаи деления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чертить окружность (круг) с использованием циркуля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классифицировать геометрические фигуры по найденному основанию классификации;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находить долю величины и величину по ее доле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5FDF">
              <w:rPr>
                <w:rFonts w:ascii="Times New Roman" w:eastAsia="Calibri" w:hAnsi="Times New Roman" w:cs="Times New Roman"/>
              </w:rPr>
              <w:t>Метапредметные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>: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оценивать результаты освоения темы, проявлять личностную заинтересованность в приобретении и расширении знаний и способов действий.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свои действия и управлять ими;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планировать деятельность на уроке;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собирать и классифицировать информацию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Личностные:</w:t>
            </w:r>
          </w:p>
          <w:p w:rsidR="007E5FDF" w:rsidRPr="007E5FDF" w:rsidRDefault="007E5FDF" w:rsidP="007E5FDF">
            <w:pPr>
              <w:numPr>
                <w:ilvl w:val="0"/>
                <w:numId w:val="12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проявлять интерес к математике;</w:t>
            </w:r>
          </w:p>
          <w:p w:rsidR="007E5FDF" w:rsidRPr="007E5FDF" w:rsidRDefault="007E5FDF" w:rsidP="007E5FD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причины затруднений и пути их </w:t>
            </w: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преодоления;</w:t>
            </w:r>
          </w:p>
          <w:p w:rsidR="007E5FDF" w:rsidRPr="007E5FDF" w:rsidRDefault="007E5FDF" w:rsidP="007E5FD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правила вежливого поведения</w:t>
            </w:r>
            <w:r w:rsidRPr="007E5FD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10 (2)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Связь между компонентами и результатом умножения. Чётные и нечётные числа.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1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11 (3)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Таблица умножения и деления на 3.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Таблица умножения  и деления на 3; текстовые и геометрические задачи.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 на 3.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текстовые и геометрические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12 (4)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 с величинами: цена, количество, стоимость.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 с величинами: цена, количество, стоимость.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термины «цена», «количество», «стоимость».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 нового типа.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13 (5)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 с понятиями «масса» и «количество».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 с величинами: масса 1 предмета, количество, общая масса.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 на 2 и 3.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 нового типа.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14 (6)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Порядок выполнения действий.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Правило выполнения действий со скобками и без скобок; решение задач и уравнений.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правило выполнения действий не только сложения и вычитания, но и умножения и деления со скобками и без них.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15, 16 (7,8)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Порядок выполнения действий. Закрепление.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Правило выполнения действий со скобками и без скобок; 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выполнять порядок действий в выражениях со скобками и без скобок; решать текстовые и геометрические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rPr>
                <w:rFonts w:ascii="Times New Roman" w:eastAsia="Calibri" w:hAnsi="Times New Roman" w:cs="Times New Roman"/>
              </w:rPr>
            </w:pP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17 (9)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«Странички для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любознательных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>». Что узнали, чему научились?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задач, сравнение именованных чисел; геометрический материал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текстовые задачи, уравнения и выражения с переменной сравнивать, преобразовывать, анализировать.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18 (10)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Контрольная работа по теме «Числа от 1 до 100. Умножение и деление»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19 (11)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Анализ контрольной работы. Умножение четырёх, на 4 и соответствующие случаи деления.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Составление таблицы умножения и деления четырёх и на 4; решение задач с величинами: цена, количество, стоимость 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текстовые задачи, уравнения и выражения с переменной сравнивать, преобразовывать, анализировать.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20 (12)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пройденного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.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Таблица умножения.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Урок обобщения и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систематизации знаний.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 xml:space="preserve">Составление таблицы Пифагора; решение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простых задач на умножение и деление; нахождение периметра квадрата.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Знать таблицу умножения и деления на 2, 3, 4.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Уметь решать простые задачи на умножение и деление; находить периметр квадрата.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21 (13)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Задачи на увеличение числа в несколько раз.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1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Раскрытие смысла выражения «в 2 (3, 4…)раза больше, меньше»; решение простых задач на умножение и деление</w:t>
            </w:r>
          </w:p>
        </w:tc>
        <w:tc>
          <w:tcPr>
            <w:tcW w:w="2758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Знать таблицу умножения на 2,3, 4. 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анализировать текстовую задачу и выполнять краткую запись разными способами. Моделировать с использованием схематических чертежей. Решать задачи арифметическим способом.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22 (14)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Задачи на увеличение числа в несколько раз.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23, 24 (15,16)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Задачи на уменьшение числа в несколько раз.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1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rPr>
          <w:trHeight w:val="260"/>
        </w:trPr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25 (17)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 пяти, на 5 и соответствующие случаи деления.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Составление таблицы умножения и деления пяти и на 5; 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 на 2, 3, 4,5.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простые и составные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26, 27 (18, 19)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Задачи на кратное сравнение.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1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Знакомство с правилом, по которому можно узнать, во сколько раз одно из данных чисел больше или меньше другого; решение задач.</w:t>
            </w:r>
          </w:p>
        </w:tc>
        <w:tc>
          <w:tcPr>
            <w:tcW w:w="2758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 на 2, 3, 4,5; правило, по которому можно узнать, во сколько раз одно из данных чисел больше или меньше другого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 на кратное сравнение; составные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28 (20)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задач, Закрепление.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29 (21)</w:t>
            </w:r>
          </w:p>
        </w:tc>
        <w:tc>
          <w:tcPr>
            <w:tcW w:w="1866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 шести, на 6  и соответствующие случаи деления.</w:t>
            </w:r>
          </w:p>
        </w:tc>
        <w:tc>
          <w:tcPr>
            <w:tcW w:w="843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Составление таблицы умножения и деления шести и на 6; 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 на 2, 3, 4,5, 6.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Уметь записывать выражения с переменной, решать уравнения;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логически мыслить, анализировать,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30-32 (22-24)</w:t>
            </w:r>
          </w:p>
        </w:tc>
        <w:tc>
          <w:tcPr>
            <w:tcW w:w="1919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</w:t>
            </w:r>
          </w:p>
        </w:tc>
        <w:tc>
          <w:tcPr>
            <w:tcW w:w="790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задач, составление схематических чертежей к задачам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делать схематический чертёж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33 (25)</w:t>
            </w:r>
          </w:p>
        </w:tc>
        <w:tc>
          <w:tcPr>
            <w:tcW w:w="1919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 семи, на 7  и соответствующие случаи деления.</w:t>
            </w:r>
          </w:p>
        </w:tc>
        <w:tc>
          <w:tcPr>
            <w:tcW w:w="790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Составление таблицы умножения и деления семи и на 7; решение задач; геометрический материал.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 на 2, 3, 4,5, 6, 7.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сравнивать, вычислять,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34 (26)</w:t>
            </w:r>
          </w:p>
        </w:tc>
        <w:tc>
          <w:tcPr>
            <w:tcW w:w="1919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Странички для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любознательных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>.  Наши проекты.</w:t>
            </w:r>
          </w:p>
        </w:tc>
        <w:tc>
          <w:tcPr>
            <w:tcW w:w="790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1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задач, нахождение периметра квадрата, таблица умножения 2,3,4,5,6,7.</w:t>
            </w:r>
          </w:p>
        </w:tc>
        <w:tc>
          <w:tcPr>
            <w:tcW w:w="2758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простые и составные задачи, уравнения,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35 (27)</w:t>
            </w:r>
          </w:p>
        </w:tc>
        <w:tc>
          <w:tcPr>
            <w:tcW w:w="1919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Что узнали, чему научились?</w:t>
            </w:r>
          </w:p>
        </w:tc>
        <w:tc>
          <w:tcPr>
            <w:tcW w:w="790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1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36 (28)</w:t>
            </w:r>
          </w:p>
        </w:tc>
        <w:tc>
          <w:tcPr>
            <w:tcW w:w="1919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Контрольная работа «Табличное умножение и деление.</w:t>
            </w:r>
          </w:p>
        </w:tc>
        <w:tc>
          <w:tcPr>
            <w:tcW w:w="790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Контрольный урок</w:t>
            </w:r>
          </w:p>
        </w:tc>
        <w:tc>
          <w:tcPr>
            <w:tcW w:w="281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задач, нахождение периметра квадрата, таблица умножения 2,3,4,5,6,7.</w:t>
            </w:r>
          </w:p>
        </w:tc>
        <w:tc>
          <w:tcPr>
            <w:tcW w:w="2758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простые и составные задачи, уравнения,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37 (29)</w:t>
            </w:r>
          </w:p>
        </w:tc>
        <w:tc>
          <w:tcPr>
            <w:tcW w:w="1919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Анализ контрольной работы.</w:t>
            </w:r>
          </w:p>
        </w:tc>
        <w:tc>
          <w:tcPr>
            <w:tcW w:w="790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1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38, 39 (30, 31)</w:t>
            </w:r>
          </w:p>
        </w:tc>
        <w:tc>
          <w:tcPr>
            <w:tcW w:w="1919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Площадь. Единицы площади. Сравнение площадей.</w:t>
            </w:r>
          </w:p>
        </w:tc>
        <w:tc>
          <w:tcPr>
            <w:tcW w:w="790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Геометрический материал; первоначальные сведения о площади фигур: различные способы сравнения площадей фигур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Уметь различными способами сравнивать площади фигур «на глаз», путём наложения одной фигуры на другую, с использованием различных единиц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измерения площадей; решать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rPr>
                <w:rFonts w:ascii="Times New Roman" w:eastAsia="Calibri" w:hAnsi="Times New Roman" w:cs="Times New Roman"/>
              </w:rPr>
            </w:pP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40 (32)</w:t>
            </w:r>
          </w:p>
        </w:tc>
        <w:tc>
          <w:tcPr>
            <w:tcW w:w="1919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Квадратный сантиметр.</w:t>
            </w:r>
          </w:p>
        </w:tc>
        <w:tc>
          <w:tcPr>
            <w:tcW w:w="790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Знакомство с единицей измерения площади – квадратным сантиметром; 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единицу измерения площади – квадратный сантиметр.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находить площадь фигуры, используя новую единицу; решать составные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41 (33)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Площадь прямоугольника.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Геометрический материал; знакомство с правилом нахождения площади.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правило вычисления площади прямоугольника.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задачи; составлять и решать уравнения.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9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2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42 (34)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 восьми, на 8  и соответствующие случаи деления.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Составление таблицы умножения и деления восьми и на 8; решение задач; нахождение площади прямоугольников.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 на 2, 3, 4,5, 6, 7,8.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вычислять площади прямоугольников,  мыслить, наблюдать,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43 (35)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>. Решение задач.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 на 2, 3, 4,5, 6, 7,8.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составные задачи;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44 (36)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составные задачи;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45 (37)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 девяти, на 9  и соответствующие случаи деления.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Составление таблицы умножения и деления девяти и на 9; преобразование единиц.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 на 2, 3, 4,5, 6, 7,8,9.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сравнивать, преобразовывать линейные единицы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46 (38)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Квадратный дециметр.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Знакомство с единицей измерения площади – квадратным дециметром; 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новую единицу измерения площади – квадратный дециметр, таблицу умножения и деления на 2, 3, 4,5, 6, 7,8,9.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находить площади прямоугольников и квадратов; решать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47 (39)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Таблица умножения. Закрепление. Решение задач.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повторительно-обобщающий</w:t>
            </w:r>
          </w:p>
        </w:tc>
        <w:tc>
          <w:tcPr>
            <w:tcW w:w="281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Текстовые задачи в три действия. Составление плана действий и определение наиболее эффективных способов решения задач</w:t>
            </w:r>
          </w:p>
        </w:tc>
        <w:tc>
          <w:tcPr>
            <w:tcW w:w="2758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устанавливать зависимости между величинами, составлять план решения.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48 (40)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>. Решение задач.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повторительно-обобщающий</w:t>
            </w:r>
          </w:p>
        </w:tc>
        <w:tc>
          <w:tcPr>
            <w:tcW w:w="281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49 (41)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Квадратный метр.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Знакомство с единицей измерения площади – квадратным метром; решение задач. Площадь прямоугольника.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новую единицу измерения площади – квадратный метр, таблицу умножения и деления.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находить площадь прямоугольника, устанавливать зависимость между величинами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50 (42)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>. Решение задач.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повторительно-обобщающий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задач; преобразование линейных единиц.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простые и составные задачи; преобразовывать линейные единицы; размышлять, анализировать.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51, 52 (43, 44)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Странички для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любознательных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>. Что узнали, чему научились?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Решение задач; задания творческого и поискового характера, изображение предметов на плане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комнаты, задания с логическими связками.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Знать таблицу умножения и деления.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Уметь решать простые и составные задачи;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геометрические задачи, анализировать.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53 (45)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Контрольная работа № 4 по теме «Числа от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1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до 100. Умножение и деление»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 и учёт знаний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54 (46)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 на 1.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Знакомство с правилом умножение на 1; решение задач; геометрический материал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правила умножения на 1.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55 (47)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 на 0.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Особые случаи умножения: на 1 и 0; решение задач, уравнений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правила умножения на 0.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6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56 (48)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Деление нуля на число. Умножение и деление с 1 и 0.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Деление числа на тоже число,  на 1 и 0; решение задач.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приёмы деления числа на тоже число,0  и на 1.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57 (49)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Закрепление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изученного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>. Решение задач.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Составные задачи; уравнения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составные задачи; находить сумму двух произведений; сравнивать; решать уравнения.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58 (50)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Доли.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Образование, сравнение  и записывание долей. Задачи на нахождение доли от числа и числа по его доле.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Знать, как образуются, называются и записываются доли.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 на нахождение доли от числа и числа по его доле.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59 (51)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Круг. Окружность.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Круг, окружность; решение задач. Вычерчивание окружностей с помощью циркуля.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понятия окружность, круг.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Уметь строить окружности с помощью циркуля; решать задачи,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сравнивать доли.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60 (52)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Диаметр окружности (круга). Решение задач.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Диаметр окружности; деление отрезка на доли; 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понятие диаметр окружности, круга.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делить на доли; решать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61 (53)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Контрольная работа за 2 четверть.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 и учёт знаний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62 (54)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Анализ контрольной работы. Странички для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любознательных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Повторно - обобщающий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Решение задач; геометрический материал; преобразование и сравнение именованных чисел 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простые и составные задачи изученных видов; преобразовывать единицы длины, времени; решать уравнения, геометрические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63 (55)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Единицы времени. Год, месяц. Решение задач.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Работа с календарём над единицами времени: год, месяц, неделя; решение задач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Знать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об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единицах времени: год, месяц, неделя,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пользоваться календарём, решать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64 (56)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Повторение и закрепление изученного материала.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повторительно-обобщающий</w:t>
            </w:r>
          </w:p>
        </w:tc>
        <w:tc>
          <w:tcPr>
            <w:tcW w:w="2814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Решение задач; геометрический материал; преобразование и сравнение именованных чисел 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простые и составные задачи изученных видов; преобразовывать единицы длины, времени; решать уравнения, геометрические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15735" w:type="dxa"/>
            <w:gridSpan w:val="20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3. </w:t>
            </w:r>
            <w:proofErr w:type="spellStart"/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Внетабличное</w:t>
            </w:r>
            <w:proofErr w:type="spellEnd"/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умножение и деление. (27 часов)</w:t>
            </w: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65 (1)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 и деление круглых чисел.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Составление таблицы умножения десяти и на десять; умножение на однозначное число двузначных чисел, оканчивающихся нулём;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Знать приёмы умножения и деления на однозначное число двузначных чисел, оканчивающихся нулём.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Уметь записывать выражения и вычислять их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значение.</w:t>
            </w:r>
          </w:p>
        </w:tc>
        <w:tc>
          <w:tcPr>
            <w:tcW w:w="212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Предметные: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выполнять </w:t>
            </w:r>
            <w:proofErr w:type="spellStart"/>
            <w:r w:rsidRPr="007E5FDF">
              <w:rPr>
                <w:rFonts w:ascii="Times New Roman" w:eastAsia="Calibri" w:hAnsi="Times New Roman" w:cs="Times New Roman"/>
              </w:rPr>
              <w:t>внетабличное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 xml:space="preserve"> умножение и деление в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пределах 100 разными способами;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использовать правила умножения суммы на число при выполнении </w:t>
            </w:r>
            <w:proofErr w:type="spellStart"/>
            <w:r w:rsidRPr="007E5FDF">
              <w:rPr>
                <w:rFonts w:ascii="Times New Roman" w:eastAsia="Calibri" w:hAnsi="Times New Roman" w:cs="Times New Roman"/>
              </w:rPr>
              <w:t>внетабличного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 xml:space="preserve"> умножения и правила деления суммы на число при </w:t>
            </w:r>
            <w:proofErr w:type="spellStart"/>
            <w:r w:rsidRPr="007E5FDF">
              <w:rPr>
                <w:rFonts w:ascii="Times New Roman" w:eastAsia="Calibri" w:hAnsi="Times New Roman" w:cs="Times New Roman"/>
              </w:rPr>
              <w:t>выполении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 xml:space="preserve"> деления;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сравнивать разные способы вычислений, выбирать наиболее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удобный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>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решать уравнения на нахождение неизвестного множителя, неизвестного делимого, неизвестного делителя;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разъяснять смысл деления с остатком, выполнять деление с остатком и его проверку;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решать текстовые задачи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5FDF">
              <w:rPr>
                <w:rFonts w:ascii="Times New Roman" w:eastAsia="Calibri" w:hAnsi="Times New Roman" w:cs="Times New Roman"/>
              </w:rPr>
              <w:t>Метапредметные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>:</w:t>
            </w:r>
          </w:p>
          <w:p w:rsidR="007E5FDF" w:rsidRPr="007E5FDF" w:rsidRDefault="007E5FDF" w:rsidP="007E5FDF">
            <w:pPr>
              <w:numPr>
                <w:ilvl w:val="0"/>
                <w:numId w:val="14"/>
              </w:numPr>
              <w:spacing w:after="0" w:line="240" w:lineRule="auto"/>
              <w:ind w:left="317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свои действия и управлять ими;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собирать и классифицировать информацию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Личностные:</w:t>
            </w:r>
          </w:p>
          <w:p w:rsidR="007E5FDF" w:rsidRPr="007E5FDF" w:rsidRDefault="007E5FDF" w:rsidP="007E5FDF">
            <w:pPr>
              <w:numPr>
                <w:ilvl w:val="0"/>
                <w:numId w:val="12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проявлять интерес к математике;</w:t>
            </w:r>
          </w:p>
          <w:p w:rsidR="007E5FDF" w:rsidRPr="007E5FDF" w:rsidRDefault="007E5FDF" w:rsidP="007E5FD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затруднений и пути их преодоления;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66 (2)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Случаи деления вида 80:20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Новые случаи деления; решение задач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новые случаи деления.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67 (3)</w:t>
            </w:r>
          </w:p>
        </w:tc>
        <w:tc>
          <w:tcPr>
            <w:tcW w:w="1855" w:type="dxa"/>
            <w:gridSpan w:val="2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 суммы на число.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Различные способы умножения суммы двух слагаемых на число; геометрический материал.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Знать различные способы умножения суммы двух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слагаемых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на какое – либо число;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68, 69 (4,5)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Умножение двузначного числа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однозначное.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умножать двузначное число на однозначное и однозначное на двузначное; решение задач и уравнений.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переместительное свойство умножения и свойство умножения суммы на число.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E5FDF">
              <w:rPr>
                <w:rFonts w:ascii="Times New Roman" w:eastAsia="Calibri" w:hAnsi="Times New Roman" w:cs="Times New Roman"/>
              </w:rPr>
              <w:t>Уметь умножать двузначное число на однозначное и однозначное на двузначное; решать уравнения.</w:t>
            </w:r>
            <w:proofErr w:type="gramEnd"/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70 (6)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Закрепление изученного материала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Различные способы умножения и деления в пределах 100; правило умножения суммы на число.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выполнять умножение и деление в пределах 100 разными способами; использовать правило умножения суммы на число.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71, 72 (7, 8)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Деление суммы на число.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Деление суммы на число различными способами; решение задач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правила деления суммы на число.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различными способами делить сумму на число.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73 (9)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Деление двузначного числа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однозначное.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Замена числа суммой разрядных слагаемых; деление двузначного числа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на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однозначное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E5FDF">
              <w:rPr>
                <w:rFonts w:ascii="Times New Roman" w:eastAsia="Calibri" w:hAnsi="Times New Roman" w:cs="Times New Roman"/>
              </w:rPr>
              <w:t>Уметь делить двузначное число на однозначное; решать задачи.</w:t>
            </w:r>
            <w:proofErr w:type="gramEnd"/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74 (10)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Делимое. Делитель.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Нахождение делимого и делителя; связь между числами при делении; 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находить делимое и делитель; сравнивать разные способы вычислений.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75 (11)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Проверка деления.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Нахождение делимого и делителя; связь между числами при делении; решение задач.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использовать разные способы для проверки выполненных вычислений.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76 (12)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Деление вида 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87:29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Деление двузначного числа на двузначное способом подбора; решение задач и уравнений.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E5FDF">
              <w:rPr>
                <w:rFonts w:ascii="Times New Roman" w:eastAsia="Calibri" w:hAnsi="Times New Roman" w:cs="Times New Roman"/>
              </w:rPr>
              <w:t>Уметь делить двузначное число на двузначное способом подбора; решать составные задачи.</w:t>
            </w:r>
            <w:proofErr w:type="gramEnd"/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77 (13)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Проверка умножения.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Проверка умножения; геометрический материал; решение задач и уравнений.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проверять умножение делением; чертить отрезки заданной длины и сравнивать их; находить значение буквенных выражений.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78, 79 (14, 15)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уравнений.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Выражения с двумя переменными, вычисление их значений при заданных значениях букв.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 вычислять значения выражений с двумя переменными при заданных значениях входящих в них букв, используя правила о порядке выполнения действий в числовых выражениях, свойства сложения, прикидку результата.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80, 81 (16,17)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Закрепление изученного материала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повторения и обобщения изученного материала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задач, уравнений, геометрический материал.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уравнения разных видов; решать задачи;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82 (18)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Контрольная работа  по теме «</w:t>
            </w:r>
            <w:proofErr w:type="spellStart"/>
            <w:r w:rsidRPr="007E5FDF">
              <w:rPr>
                <w:rFonts w:ascii="Times New Roman" w:eastAsia="Calibri" w:hAnsi="Times New Roman" w:cs="Times New Roman"/>
              </w:rPr>
              <w:t>Внетабличное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 xml:space="preserve"> умножение и деление».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 и учёт знаний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83 (19)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Анализ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контрольной работы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Урок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обобщения и систематизации знаний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 xml:space="preserve">Решение задач, уравнений,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геометрический материал.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 xml:space="preserve">Уметь решать уравнения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разных видов; решать задачи;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84, 85 (20,21)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Деление с остатком.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Деление с остатком методом подбора;  приёмы нахождения частного и остатка; решение задач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способ деления с остатком методом подбора.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rPr>
                <w:rFonts w:ascii="Times New Roman" w:eastAsia="Calibri" w:hAnsi="Times New Roman" w:cs="Times New Roman"/>
              </w:rPr>
            </w:pPr>
          </w:p>
          <w:p w:rsidR="007E5FDF" w:rsidRPr="007E5FDF" w:rsidRDefault="007E5FDF" w:rsidP="007E5FDF">
            <w:pPr>
              <w:rPr>
                <w:rFonts w:ascii="Times New Roman" w:eastAsia="Calibri" w:hAnsi="Times New Roman" w:cs="Times New Roman"/>
              </w:rPr>
            </w:pP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86 (22)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 на деление с остатком.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 на деление с остатком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Знать приёмы </w:t>
            </w:r>
            <w:proofErr w:type="spellStart"/>
            <w:r w:rsidRPr="007E5FDF">
              <w:rPr>
                <w:rFonts w:ascii="Times New Roman" w:eastAsia="Calibri" w:hAnsi="Times New Roman" w:cs="Times New Roman"/>
              </w:rPr>
              <w:t>внетабличного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 xml:space="preserve"> умножения и деления.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делить с остатком.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rPr>
          <w:trHeight w:val="1771"/>
        </w:trPr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87 (23)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Случаи деления, когда делитель больше делимого.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Проверка деления с остатком.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Случаи деления, когда делитель больше делимого; приёмы нахождения частного и остатка; решение задач, уравнений.</w:t>
            </w:r>
          </w:p>
        </w:tc>
        <w:tc>
          <w:tcPr>
            <w:tcW w:w="2758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выполнять деление с остатком и его проверку, когда в частном получается нуль (делимое меньше делителя).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88 (24)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Что узнали, чему научились?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73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89 (25)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Наши проекты «Задачи-расчёты»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- проект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Практические задачи с жизненным сюжетом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составлять задачи с жизненным сюжетом; проводить сбор информации, чтобы дополнять условие задачи с недостающими данными.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90 (26)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Контрольная работа по теме «Деление с остатком»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 и учёт знаний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91 (27)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Анализ контрольной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работы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Урок обобщения и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систематизации знаний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 xml:space="preserve">Случаи деления, когда делитель больше делимого;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приёмы нахождения частного и остатка; решение задач, уравнений.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 xml:space="preserve">Уметь выполнять деление с остатком и его проверку,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когда в частном получается нуль (делимое меньше делителя).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2833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2" w:type="dxa"/>
            <w:gridSpan w:val="17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4. Числа от 1 до 1 000. Нумерация.(13 часов)</w:t>
            </w: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92 (1)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Устная нумерация чисел в пределах 1000.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Разряды счётных единиц.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новую счётную единицу – 1000; как образуется число из сотен, десятков, единиц; названия этих чисел.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обратные задачи.</w:t>
            </w:r>
          </w:p>
        </w:tc>
        <w:tc>
          <w:tcPr>
            <w:tcW w:w="212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Предметные: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читать и записывать трехзначные числа;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сравнивать трехзначные числа и записывать результат сравнения;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заменять трехзначное число суммой разрядных слагаемых;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упорядочивать заданные числа;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переводить одни единицы массы в другие, используя соотношения между ними;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сравнивать предметы по массе, упорядочивать их;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разъяснять смысл деления с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остатком, выполнять деление с остатком и его проверку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5FDF">
              <w:rPr>
                <w:rFonts w:ascii="Times New Roman" w:eastAsia="Calibri" w:hAnsi="Times New Roman" w:cs="Times New Roman"/>
              </w:rPr>
              <w:t>Метапредметные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>: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свои действия и управлять ими;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планировать деятельность на уроке;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Calibri" w:hAnsi="Times New Roman" w:cs="Times New Roman"/>
              </w:rPr>
              <w:t>делать выводы по наблюдениям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Личностные:</w:t>
            </w:r>
          </w:p>
          <w:p w:rsidR="007E5FDF" w:rsidRPr="007E5FDF" w:rsidRDefault="007E5FDF" w:rsidP="007E5FDF">
            <w:pPr>
              <w:numPr>
                <w:ilvl w:val="0"/>
                <w:numId w:val="12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проявлять интерес к математике;</w:t>
            </w:r>
          </w:p>
          <w:p w:rsidR="007E5FDF" w:rsidRPr="007E5FDF" w:rsidRDefault="007E5FDF" w:rsidP="007E5FD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затруднений и пути их преодоления;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93 (2)</w:t>
            </w:r>
          </w:p>
        </w:tc>
        <w:tc>
          <w:tcPr>
            <w:tcW w:w="1855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Устная нумерация чисел в пределах 1000.</w:t>
            </w:r>
          </w:p>
        </w:tc>
        <w:tc>
          <w:tcPr>
            <w:tcW w:w="854" w:type="dxa"/>
            <w:gridSpan w:val="3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Образование и название трёхзначных чисел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числа натурального ряда от 100 до 1000.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составлять уравнения, решать задачи с пропорциональными величинами, вычислять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94 (3)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Устная нумерация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7E5FDF">
              <w:rPr>
                <w:rFonts w:ascii="Times New Roman" w:eastAsia="Calibri" w:hAnsi="Times New Roman" w:cs="Times New Roman"/>
              </w:rPr>
              <w:t>пределах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1000.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Запись трёхзначных чисел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десятичный состав трёхзначных чисел.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преобразовывать единицы.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3" w:type="dxa"/>
            <w:gridSpan w:val="4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gridSpan w:val="5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95 (4)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Письменная нумерация чисел в пределах 1000.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Натуральная последовательность трёхзначных чисел.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читать и записывать трёхзначные числа.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Знать десятичный состав трёхзначных чисел; 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96 (5)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Увеличение, уменьшение чисел в 10, 100 раз.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Увеличение, уменьшение чисел в 10, 100 раз; решение задач, уравнений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приёмы увеличения и уменьшения натурального числа в 10, 100 раз.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 на кратное и разностное сравнение; читать и записывать трёхзначные числа.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97 (6)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Представление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трёхзначных чисел в виде суммы разрядных слагаемых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 xml:space="preserve">Замена трёхзначного числа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суммой разрядных слагаемых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 xml:space="preserve">Уметь заменять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трёхзначное число суммой разрядных слагаемых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98 (7)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Письменная нумерация в пределах 1000. Приёмы устных вычислений.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Запись трёхзначных чисел в виде суммы разрядных слагаемых; решение задач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приёмы сложения и вычитания, основанные на знании разрядных слагаемых.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99 (8)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Письменная нумерация в пределах 1000. Сравнение трёхзначных чисел.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Запись трёхзначных чисел в виде суммы разрядных слагаемых; сравнение трёхзначных чисел;  решение задач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приёмы сравнения трёхзначных чисел.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100 (9)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Письменная нумерация в пределах 1000.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Письменная нумерация в пределах 1000; геометрический материал; 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выделять количество сотен, десятков, единиц в числе; сравнивать,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101 (10)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Единицы массы. Грамм.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изучения нового материала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Единица массы: грамм; решение задач и уравнений. 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новую единицу массы – грамм и соотношение между граммом и килограммом.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задачи, уравнения.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102, 103 (11,12)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Закрепление изученного материала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Письменная нумерация в пределах 1000; геометрический материал. Единица массы: грамм; решение задач и уравнений.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 единицу массы – грамм и соотношение между граммом и килограммом.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выделять количество сотен, десятков, единиц в числе; записывать, сравнивать, рассуждать.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104 (13)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Контрольная работа по теме «Нумерация»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 и учёт знаний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оценивать результаты освоения темы, анализировать свои действия и управлять ими.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15735" w:type="dxa"/>
            <w:gridSpan w:val="20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 Числа от 1 до 1 000. Сложение и вычитание. (10 часов)</w:t>
            </w: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105 (1)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Приёмы устных вычислений вида 450 + 30; 620 – 200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Приёмы устных вычислений, в случаях, сводимых к действиям в пределах 100.</w:t>
            </w:r>
          </w:p>
        </w:tc>
        <w:tc>
          <w:tcPr>
            <w:tcW w:w="2758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Уметь выполнять устно вычисления, в случаях, сводимых к действиям в пределах 100, используя различные приёмы устных вычислений; сравнивать разные способы вычислений, выбирая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удобный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212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Предметные: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применять алгоритмы письменного сложения и вычитания чисел и выполнять эти действия с числами в пределах 1000;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использовать различные приемы  проверки правильности вычислений;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применять алгоритмы письменного умножения и деления многозначного числа на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однозначное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и выполнять эти действия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выполнять устно вычисления в случаях, сводимых к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действиям в пределах 100, используя различные приемы устных вычислений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5FDF">
              <w:rPr>
                <w:rFonts w:ascii="Times New Roman" w:eastAsia="Calibri" w:hAnsi="Times New Roman" w:cs="Times New Roman"/>
              </w:rPr>
              <w:t>Метапредметные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>: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свои действия и управлять ими;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планировать деятельность на уроке;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Calibri" w:hAnsi="Times New Roman" w:cs="Times New Roman"/>
              </w:rPr>
              <w:t>делать выводы по наблюдениям</w:t>
            </w:r>
          </w:p>
          <w:p w:rsidR="007E5FDF" w:rsidRPr="007E5FDF" w:rsidRDefault="007E5FDF" w:rsidP="007E5FDF">
            <w:pPr>
              <w:numPr>
                <w:ilvl w:val="0"/>
                <w:numId w:val="15"/>
              </w:numPr>
              <w:spacing w:after="0" w:line="240" w:lineRule="auto"/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выполнять задания по аналогии;</w:t>
            </w:r>
          </w:p>
          <w:p w:rsidR="007E5FDF" w:rsidRPr="007E5FDF" w:rsidRDefault="007E5FDF" w:rsidP="007E5FDF">
            <w:pPr>
              <w:numPr>
                <w:ilvl w:val="0"/>
                <w:numId w:val="15"/>
              </w:numPr>
              <w:spacing w:after="0" w:line="240" w:lineRule="auto"/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осуществлять самоконтроль, самооценку</w:t>
            </w:r>
          </w:p>
          <w:p w:rsidR="007E5FDF" w:rsidRPr="007E5FDF" w:rsidRDefault="007E5FDF" w:rsidP="007E5FDF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Личностные:</w:t>
            </w:r>
          </w:p>
          <w:p w:rsidR="007E5FDF" w:rsidRPr="007E5FDF" w:rsidRDefault="007E5FDF" w:rsidP="007E5FDF">
            <w:pPr>
              <w:numPr>
                <w:ilvl w:val="0"/>
                <w:numId w:val="12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проявлять интерес к математике;</w:t>
            </w:r>
          </w:p>
          <w:p w:rsidR="007E5FDF" w:rsidRPr="007E5FDF" w:rsidRDefault="007E5FDF" w:rsidP="007E5FD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причины затруднений и пути их </w:t>
            </w: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преодоления;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106 (2)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Приёмы устных вычислений вида 470 + 80; 560 – 90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107 (3)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Приёмы устных вычислений  вида 260 + 310; 670 – 140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108-110 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(4-6)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Алгоритмы письменного сложения и вычитания в пределах 1000.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Комбинированные уроки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Приёмы письменных вычислений: алгоритм письменного сложения, алгоритм письменного вычитания.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применять алгоритмы письменного сложения и вычитания чисел и выполнять эти действия с числами в пределах 1000; контролировать пошагово правильность применения алгоритмов арифметических действий при письменных вычислениях.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Использовать различные приемы проверки правильности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вычислений.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111 (7)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Виды треугольников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Виды треугольников: разносторонний, равнобедренный,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равносторонний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 xml:space="preserve">Уметь различать треугольники по видам (разносторонние и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 xml:space="preserve">равнобедренные, а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среди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последних — равносторонние) и называть их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112 (8)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7E5FDF" w:rsidRPr="007E5FDF" w:rsidRDefault="007E5FDF" w:rsidP="007E5FD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873" w:type="dxa"/>
            <w:gridSpan w:val="2"/>
            <w:vMerge w:val="restart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Задания творческого и поискового характера: логические задачи и задачи повышенной трудности. Повторение пройденного материала.</w:t>
            </w:r>
          </w:p>
        </w:tc>
        <w:tc>
          <w:tcPr>
            <w:tcW w:w="2758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Уметь решать задачи творческого и поискового характера; работать паре. Находить и исправлять неверные высказывания. Излагать и отстаивать свое мнение, аргументировать свою точку зрения, оценивать точку зрения товарища.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113 (9)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узнали, чему научились?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873" w:type="dxa"/>
            <w:gridSpan w:val="2"/>
            <w:vMerge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114 (10)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учёт знаний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исправлять неверные высказывания. Излагать и отстаивать свое мнение, аргументировать свою точку зрения, оценивать точку зрения товарища.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115-117 (1-3)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Приёмы устных вычислений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Комбинированные уроки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Приемы устного умножения и деления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Уметь использовать различные приемы для устных вычислений.</w:t>
            </w: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Сравнивать разные способы вычислений, выбирать </w:t>
            </w:r>
            <w:proofErr w:type="gramStart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удобный</w:t>
            </w:r>
            <w:proofErr w:type="gramEnd"/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118 (4)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Виды треугольников: прямоугольный, тупоугольный, остроугольный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Уметь различать треугольники: прямоугольный, тупоугольный,</w:t>
            </w: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остроугольный. Находить их в более </w:t>
            </w: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сложных фигурах.</w:t>
            </w: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119 -121 (5-7)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 письменного умножения  на </w:t>
            </w:r>
            <w:proofErr w:type="gramStart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письменного умножения.  Различные приемы проверки правильности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вычислений, в том числе и калькулятор.</w:t>
            </w:r>
          </w:p>
        </w:tc>
        <w:tc>
          <w:tcPr>
            <w:tcW w:w="2758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Уметь применять алгоритмы письменного умножения и деления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многозначного числа на </w:t>
            </w:r>
            <w:proofErr w:type="gramStart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выполнять эти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действия. Использовать различные приемы проверки правильности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вычислений, в том числе и калькулятор.</w:t>
            </w:r>
          </w:p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122-125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 (8-11)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Прием письменного деления на однозначное число. Проверка деления.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Комбинированный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Алгоритмы письменного умножения и деления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многозначного числа на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однозначное</w:t>
            </w:r>
            <w:proofErr w:type="gramEnd"/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126 (12)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Что узнали, чему научились?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обобщения и систематизации знаний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Алгоритмы письменного умножения и деления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многозначного числа на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однозначное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>;  приемы проверки правильности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вычислений, в том числе и калькулятор.</w:t>
            </w:r>
          </w:p>
        </w:tc>
        <w:tc>
          <w:tcPr>
            <w:tcW w:w="2758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4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7" w:type="dxa"/>
            <w:gridSpan w:val="7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15735" w:type="dxa"/>
            <w:gridSpan w:val="20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5F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7. Итоговое повторение. (9часов)</w:t>
            </w: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127 (1)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Повторение. Нумерация. Сложение и вычитание.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повторения и систематизации знаний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Нумерация чисел; выражения на сложение и вычитание.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пользоваться устной и письменной нумерацией чисел; выполнять действия сложения и вычитания; сравнивать числа.</w:t>
            </w:r>
          </w:p>
        </w:tc>
        <w:tc>
          <w:tcPr>
            <w:tcW w:w="2124" w:type="dxa"/>
            <w:vMerge w:val="restart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Предметные: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применять алгоритмы письменного сложения и вычитания чисел и выполнять эти действия с числами в пределах 1000;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применять алгоритмы письменного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 xml:space="preserve">умножения и деления многозначного числа на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однозначное</w:t>
            </w:r>
            <w:proofErr w:type="gramEnd"/>
            <w:r w:rsidRPr="007E5FDF">
              <w:rPr>
                <w:rFonts w:ascii="Times New Roman" w:eastAsia="Calibri" w:hAnsi="Times New Roman" w:cs="Times New Roman"/>
              </w:rPr>
              <w:t xml:space="preserve"> и выполнять эти действия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использовать различные приемы  проверки правильности вычислений;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выполнять устно вычисления в случаях, сводимых к действиям в пределах 100, используя различные приемы устных вычислений</w:t>
            </w:r>
          </w:p>
          <w:p w:rsidR="007E5FDF" w:rsidRPr="007E5FDF" w:rsidRDefault="007E5FDF" w:rsidP="007E5FDF">
            <w:pPr>
              <w:numPr>
                <w:ilvl w:val="0"/>
                <w:numId w:val="9"/>
              </w:numPr>
              <w:spacing w:after="0" w:line="240" w:lineRule="auto"/>
              <w:ind w:left="273" w:hanging="142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сравнивать различные способы вычислений, выбирать </w:t>
            </w:r>
            <w:proofErr w:type="gramStart"/>
            <w:r w:rsidRPr="007E5FDF">
              <w:rPr>
                <w:rFonts w:ascii="Times New Roman" w:eastAsia="Calibri" w:hAnsi="Times New Roman" w:cs="Times New Roman"/>
              </w:rPr>
              <w:t>удобный</w:t>
            </w:r>
            <w:proofErr w:type="gramEnd"/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7E5FDF">
              <w:rPr>
                <w:rFonts w:ascii="Times New Roman" w:eastAsia="Calibri" w:hAnsi="Times New Roman" w:cs="Times New Roman"/>
              </w:rPr>
              <w:t>Метапредметные</w:t>
            </w:r>
            <w:proofErr w:type="spellEnd"/>
            <w:r w:rsidRPr="007E5FDF">
              <w:rPr>
                <w:rFonts w:ascii="Times New Roman" w:eastAsia="Calibri" w:hAnsi="Times New Roman" w:cs="Times New Roman"/>
              </w:rPr>
              <w:t>: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анализировать свои действия и управлять ими;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планировать деятельность на уроке;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осуществлять самоконтроль, самооценку</w:t>
            </w:r>
          </w:p>
          <w:p w:rsidR="007E5FDF" w:rsidRPr="007E5FDF" w:rsidRDefault="007E5FDF" w:rsidP="007E5FDF">
            <w:pPr>
              <w:numPr>
                <w:ilvl w:val="0"/>
                <w:numId w:val="15"/>
              </w:numPr>
              <w:spacing w:after="0" w:line="240" w:lineRule="auto"/>
              <w:ind w:left="317" w:hanging="283"/>
              <w:contextualSpacing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выполнять задания по аналогии;</w:t>
            </w:r>
          </w:p>
          <w:p w:rsidR="007E5FDF" w:rsidRPr="007E5FDF" w:rsidRDefault="007E5FDF" w:rsidP="007E5FDF">
            <w:pPr>
              <w:numPr>
                <w:ilvl w:val="0"/>
                <w:numId w:val="11"/>
              </w:numPr>
              <w:spacing w:after="0" w:line="240" w:lineRule="auto"/>
              <w:ind w:left="-3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Личностные:</w:t>
            </w:r>
          </w:p>
          <w:p w:rsidR="007E5FDF" w:rsidRPr="007E5FDF" w:rsidRDefault="007E5FDF" w:rsidP="007E5FDF">
            <w:pPr>
              <w:numPr>
                <w:ilvl w:val="0"/>
                <w:numId w:val="12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проявлять интерес к математике;</w:t>
            </w:r>
          </w:p>
          <w:p w:rsidR="007E5FDF" w:rsidRPr="007E5FDF" w:rsidRDefault="007E5FDF" w:rsidP="007E5FDF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затруднений и пути их преодоления;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rPr>
          <w:trHeight w:val="1408"/>
        </w:trPr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128 (2)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Повторение. Умножение и деление.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повторения и систематизации знаний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Умножение и деление.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 выполнять действия умножения и деления.</w:t>
            </w:r>
          </w:p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Знать таблицу умножения и деления.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129 (3)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Итоговая контрольная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работа.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Контрольный урок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Контроль и учёт знаний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 xml:space="preserve">Уметь оценивать результаты освоения </w:t>
            </w:r>
            <w:r w:rsidRPr="007E5FDF">
              <w:rPr>
                <w:rFonts w:ascii="Times New Roman" w:eastAsia="Calibri" w:hAnsi="Times New Roman" w:cs="Times New Roman"/>
              </w:rPr>
              <w:lastRenderedPageBreak/>
              <w:t>темы, анализировать свои действия и управлять ими.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lastRenderedPageBreak/>
              <w:t>130-131 (4,5)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Повторение. Решение уравнений и задач.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повторения и систематизации знаний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Решение задач и уравнений.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решать уравнения 50 – х = 18 + 25; задачи с изменёнными вопросами.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E5FDF" w:rsidRPr="007E5FDF" w:rsidTr="00D971A1">
        <w:tc>
          <w:tcPr>
            <w:tcW w:w="97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132-136 (6-9)</w:t>
            </w:r>
          </w:p>
        </w:tc>
        <w:tc>
          <w:tcPr>
            <w:tcW w:w="1833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Повторение. Нумерация. Сложение и вычитание.</w:t>
            </w:r>
          </w:p>
        </w:tc>
        <w:tc>
          <w:tcPr>
            <w:tcW w:w="876" w:type="dxa"/>
            <w:gridSpan w:val="4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642" w:type="dxa"/>
            <w:vAlign w:val="center"/>
          </w:tcPr>
          <w:p w:rsidR="007E5FDF" w:rsidRPr="007E5FDF" w:rsidRDefault="007E5FDF" w:rsidP="007E5F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Урок повторения и систематизации знаний</w:t>
            </w:r>
          </w:p>
        </w:tc>
        <w:tc>
          <w:tcPr>
            <w:tcW w:w="2873" w:type="dxa"/>
            <w:gridSpan w:val="2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Нумерация чисел; выражения на сложение и вычитание.</w:t>
            </w:r>
          </w:p>
        </w:tc>
        <w:tc>
          <w:tcPr>
            <w:tcW w:w="2758" w:type="dxa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E5FDF">
              <w:rPr>
                <w:rFonts w:ascii="Times New Roman" w:eastAsia="Calibri" w:hAnsi="Times New Roman" w:cs="Times New Roman"/>
              </w:rPr>
              <w:t>Уметь пользоваться устной и письменной нумерацией чисел; выполнять действия сложения и вычитания; сравнивать числа.</w:t>
            </w:r>
          </w:p>
        </w:tc>
        <w:tc>
          <w:tcPr>
            <w:tcW w:w="2124" w:type="dxa"/>
            <w:vMerge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2" w:type="dxa"/>
            <w:gridSpan w:val="3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9" w:type="dxa"/>
            <w:gridSpan w:val="6"/>
          </w:tcPr>
          <w:p w:rsidR="007E5FDF" w:rsidRPr="007E5FDF" w:rsidRDefault="007E5FDF" w:rsidP="007E5FD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E5FDF" w:rsidRPr="007E5FDF" w:rsidRDefault="007E5FDF" w:rsidP="007E5F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E5FDF" w:rsidRPr="007E5FDF" w:rsidRDefault="007E5FDF" w:rsidP="007E5F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E5FDF" w:rsidRPr="007E5FDF" w:rsidRDefault="007E5FDF" w:rsidP="007E5F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E5FDF" w:rsidRPr="007E5FDF" w:rsidRDefault="007E5FDF" w:rsidP="007E5F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E5FDF" w:rsidRDefault="007E5FDF">
      <w:bookmarkStart w:id="0" w:name="_GoBack"/>
      <w:bookmarkEnd w:id="0"/>
    </w:p>
    <w:sectPr w:rsidR="007E5FDF" w:rsidSect="007E5F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06EB2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560511"/>
    <w:multiLevelType w:val="hybridMultilevel"/>
    <w:tmpl w:val="3B22E82E"/>
    <w:lvl w:ilvl="0" w:tplc="0419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2">
    <w:nsid w:val="1A3E786C"/>
    <w:multiLevelType w:val="hybridMultilevel"/>
    <w:tmpl w:val="0CD21B1C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3">
    <w:nsid w:val="1E445F83"/>
    <w:multiLevelType w:val="hybridMultilevel"/>
    <w:tmpl w:val="E1181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E4ED3"/>
    <w:multiLevelType w:val="hybridMultilevel"/>
    <w:tmpl w:val="7576CBB6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5">
    <w:nsid w:val="224F6E86"/>
    <w:multiLevelType w:val="multilevel"/>
    <w:tmpl w:val="90F20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454AAE"/>
    <w:multiLevelType w:val="hybridMultilevel"/>
    <w:tmpl w:val="6AD03EF2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7">
    <w:nsid w:val="34974DEA"/>
    <w:multiLevelType w:val="hybridMultilevel"/>
    <w:tmpl w:val="999A2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40862"/>
    <w:multiLevelType w:val="multilevel"/>
    <w:tmpl w:val="7B0E6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F33031"/>
    <w:multiLevelType w:val="hybridMultilevel"/>
    <w:tmpl w:val="F6B8B7F8"/>
    <w:lvl w:ilvl="0" w:tplc="42703F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33296F"/>
    <w:multiLevelType w:val="hybridMultilevel"/>
    <w:tmpl w:val="8B7CB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C46200"/>
    <w:multiLevelType w:val="hybridMultilevel"/>
    <w:tmpl w:val="DF9C2904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2">
    <w:nsid w:val="639B0192"/>
    <w:multiLevelType w:val="multilevel"/>
    <w:tmpl w:val="D4BA6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317DA3"/>
    <w:multiLevelType w:val="hybridMultilevel"/>
    <w:tmpl w:val="600C34BA"/>
    <w:lvl w:ilvl="0" w:tplc="04190001">
      <w:start w:val="1"/>
      <w:numFmt w:val="bullet"/>
      <w:lvlText w:val=""/>
      <w:lvlJc w:val="left"/>
      <w:pPr>
        <w:ind w:left="6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</w:abstractNum>
  <w:abstractNum w:abstractNumId="14">
    <w:nsid w:val="697458CC"/>
    <w:multiLevelType w:val="hybridMultilevel"/>
    <w:tmpl w:val="890CF8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1287" w:hanging="360"/>
        </w:pPr>
        <w:rPr>
          <w:rFonts w:ascii="Symbol" w:hAnsi="Symbol" w:hint="default"/>
        </w:rPr>
      </w:lvl>
    </w:lvlOverride>
  </w:num>
  <w:num w:numId="8">
    <w:abstractNumId w:val="14"/>
  </w:num>
  <w:num w:numId="9">
    <w:abstractNumId w:val="3"/>
  </w:num>
  <w:num w:numId="10">
    <w:abstractNumId w:val="4"/>
  </w:num>
  <w:num w:numId="11">
    <w:abstractNumId w:val="6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6F"/>
    <w:rsid w:val="0018047A"/>
    <w:rsid w:val="0036246F"/>
    <w:rsid w:val="007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FD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5FD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7E5FD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5F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FDF"/>
    <w:rPr>
      <w:rFonts w:ascii="Times New Roman" w:eastAsia="Times New Roman" w:hAnsi="Times New Roman" w:cs="Times New Roman"/>
      <w:b/>
      <w:i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E5FDF"/>
  </w:style>
  <w:style w:type="paragraph" w:styleId="a3">
    <w:name w:val="List Paragraph"/>
    <w:basedOn w:val="a"/>
    <w:uiPriority w:val="34"/>
    <w:qFormat/>
    <w:rsid w:val="007E5FDF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0">
    <w:name w:val="Обычный1"/>
    <w:basedOn w:val="a"/>
    <w:rsid w:val="007E5FDF"/>
    <w:pPr>
      <w:widowControl w:val="0"/>
    </w:pPr>
    <w:rPr>
      <w:rFonts w:ascii="Calibri" w:eastAsia="Calibri" w:hAnsi="Calibri" w:cs="Arial"/>
      <w:noProof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FD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5FD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7E5FD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E5F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FDF"/>
    <w:rPr>
      <w:rFonts w:ascii="Times New Roman" w:eastAsia="Times New Roman" w:hAnsi="Times New Roman" w:cs="Times New Roman"/>
      <w:b/>
      <w:i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E5FDF"/>
  </w:style>
  <w:style w:type="paragraph" w:styleId="a3">
    <w:name w:val="List Paragraph"/>
    <w:basedOn w:val="a"/>
    <w:uiPriority w:val="34"/>
    <w:qFormat/>
    <w:rsid w:val="007E5FDF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0">
    <w:name w:val="Обычный1"/>
    <w:basedOn w:val="a"/>
    <w:rsid w:val="007E5FDF"/>
    <w:pPr>
      <w:widowControl w:val="0"/>
    </w:pPr>
    <w:rPr>
      <w:rFonts w:ascii="Calibri" w:eastAsia="Calibri" w:hAnsi="Calibri" w:cs="Arial"/>
      <w:noProof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6541</Words>
  <Characters>37286</Characters>
  <Application>Microsoft Office Word</Application>
  <DocSecurity>0</DocSecurity>
  <Lines>310</Lines>
  <Paragraphs>87</Paragraphs>
  <ScaleCrop>false</ScaleCrop>
  <Company>Home</Company>
  <LinksUpToDate>false</LinksUpToDate>
  <CharactersWithSpaces>43740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2014-06-24T03:09:00Z</dcterms:created>
  <dcterms:modified xsi:type="dcterms:W3CDTF">2014-06-24T03:11:00Z</dcterms:modified>
</cp:coreProperties>
</file>